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5E3D" w14:textId="77777777" w:rsidR="000E2BCC" w:rsidRDefault="000E2BCC" w:rsidP="00AE7E7F">
      <w:pPr>
        <w:rPr>
          <w:rFonts w:cstheme="minorHAnsi"/>
          <w:b/>
          <w:bCs/>
          <w:sz w:val="20"/>
          <w:szCs w:val="20"/>
        </w:rPr>
      </w:pPr>
    </w:p>
    <w:p w14:paraId="6D484185" w14:textId="77777777" w:rsidR="000E2BCC" w:rsidRDefault="000E2BCC" w:rsidP="00AE7E7F">
      <w:pPr>
        <w:rPr>
          <w:rFonts w:cstheme="minorHAnsi"/>
          <w:b/>
          <w:bCs/>
          <w:sz w:val="20"/>
          <w:szCs w:val="20"/>
        </w:rPr>
      </w:pPr>
    </w:p>
    <w:p w14:paraId="080672B9" w14:textId="77777777" w:rsidR="000E2BCC" w:rsidRPr="00FB5424" w:rsidRDefault="000E2BCC" w:rsidP="00AE7E7F">
      <w:pPr>
        <w:rPr>
          <w:rFonts w:cstheme="minorHAnsi"/>
          <w:b/>
          <w:bCs/>
          <w:sz w:val="40"/>
          <w:szCs w:val="40"/>
        </w:rPr>
      </w:pPr>
      <w:r w:rsidRPr="00AE76FC">
        <w:rPr>
          <w:rFonts w:cstheme="minorHAnsi"/>
          <w:b/>
          <w:bCs/>
          <w:noProof/>
          <w:sz w:val="40"/>
          <w:szCs w:val="40"/>
        </w:rPr>
        <w:t>Leicester</w:t>
      </w:r>
      <w:r>
        <w:rPr>
          <w:rFonts w:cstheme="minorHAnsi"/>
          <w:b/>
          <w:bCs/>
          <w:sz w:val="40"/>
          <w:szCs w:val="40"/>
        </w:rPr>
        <w:t xml:space="preserve"> Summary</w:t>
      </w:r>
      <w:r w:rsidRPr="00FB5424">
        <w:rPr>
          <w:rFonts w:cstheme="minorHAnsi"/>
          <w:b/>
          <w:bCs/>
          <w:sz w:val="40"/>
          <w:szCs w:val="40"/>
        </w:rPr>
        <w:t>:</w:t>
      </w:r>
    </w:p>
    <w:p w14:paraId="7A6BC9CB" w14:textId="77777777" w:rsidR="000E2BCC" w:rsidRDefault="000E2BCC" w:rsidP="00AE7E7F">
      <w:pPr>
        <w:rPr>
          <w:rFonts w:cstheme="minorHAnsi"/>
          <w:b/>
          <w:bCs/>
          <w:sz w:val="20"/>
          <w:szCs w:val="20"/>
        </w:rPr>
      </w:pPr>
      <w:r>
        <w:rPr>
          <w:rFonts w:cstheme="minorHAnsi"/>
          <w:b/>
          <w:bCs/>
          <w:sz w:val="20"/>
          <w:szCs w:val="20"/>
        </w:rPr>
        <w:t xml:space="preserve">LAST UPDATED: </w:t>
      </w:r>
      <w:r w:rsidRPr="00AE76FC">
        <w:rPr>
          <w:rFonts w:cstheme="minorHAnsi"/>
          <w:b/>
          <w:bCs/>
          <w:noProof/>
          <w:sz w:val="20"/>
          <w:szCs w:val="20"/>
        </w:rPr>
        <w:t>19/5/2021</w:t>
      </w:r>
    </w:p>
    <w:p w14:paraId="14295F7E" w14:textId="77777777" w:rsidR="000E2BCC" w:rsidRDefault="000E2BCC" w:rsidP="00AE7E7F">
      <w:pPr>
        <w:rPr>
          <w:rFonts w:cstheme="minorHAnsi"/>
          <w:b/>
          <w:bCs/>
          <w:sz w:val="20"/>
          <w:szCs w:val="20"/>
        </w:rPr>
      </w:pPr>
    </w:p>
    <w:p w14:paraId="12412A3C" w14:textId="77777777" w:rsidR="000E2BCC" w:rsidRDefault="000E2BCC" w:rsidP="00AE7E7F">
      <w:pPr>
        <w:rPr>
          <w:rFonts w:cstheme="minorHAnsi"/>
          <w:b/>
          <w:bCs/>
          <w:sz w:val="20"/>
          <w:szCs w:val="20"/>
        </w:rPr>
      </w:pPr>
    </w:p>
    <w:p w14:paraId="68FE01E2" w14:textId="77777777" w:rsidR="000E2BCC" w:rsidRDefault="000E2BCC"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739B1CE1" w14:textId="77777777" w:rsidR="000E2BCC" w:rsidRDefault="000E2BCC" w:rsidP="00A07EFB">
      <w:pPr>
        <w:jc w:val="both"/>
        <w:rPr>
          <w:rFonts w:cstheme="minorHAnsi"/>
          <w:b/>
          <w:bCs/>
          <w:sz w:val="20"/>
          <w:szCs w:val="20"/>
        </w:rPr>
      </w:pPr>
    </w:p>
    <w:p w14:paraId="20AFE584" w14:textId="77777777" w:rsidR="000E2BCC" w:rsidRDefault="000E2BCC"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1704C382" w14:textId="77777777" w:rsidR="000E2BCC" w:rsidRDefault="000E2BCC" w:rsidP="00A07EFB">
      <w:pPr>
        <w:jc w:val="both"/>
        <w:rPr>
          <w:rFonts w:cstheme="minorHAnsi"/>
          <w:b/>
          <w:bCs/>
          <w:sz w:val="20"/>
          <w:szCs w:val="20"/>
        </w:rPr>
      </w:pPr>
    </w:p>
    <w:p w14:paraId="2CCD21CD" w14:textId="77777777" w:rsidR="000E2BCC" w:rsidRDefault="000E2BCC" w:rsidP="00A07EFB">
      <w:pPr>
        <w:rPr>
          <w:rFonts w:cstheme="minorHAnsi"/>
          <w:b/>
          <w:bCs/>
          <w:sz w:val="20"/>
          <w:szCs w:val="20"/>
        </w:rPr>
      </w:pPr>
      <w:r>
        <w:rPr>
          <w:rFonts w:cstheme="minorHAnsi"/>
          <w:b/>
          <w:bCs/>
          <w:sz w:val="20"/>
          <w:szCs w:val="20"/>
        </w:rPr>
        <w:t xml:space="preserve">Fee data is retained in the MINT system (where available): </w:t>
      </w:r>
    </w:p>
    <w:p w14:paraId="54968B90" w14:textId="77777777" w:rsidR="000E2BCC" w:rsidRDefault="000E2BCC"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2E750834" w14:textId="77777777" w:rsidR="000E2BCC" w:rsidRDefault="000E2BCC" w:rsidP="00A07EFB">
      <w:pPr>
        <w:rPr>
          <w:rFonts w:cstheme="minorHAnsi"/>
          <w:b/>
          <w:bCs/>
          <w:sz w:val="20"/>
          <w:szCs w:val="20"/>
        </w:rPr>
      </w:pPr>
    </w:p>
    <w:p w14:paraId="5AC87427" w14:textId="77777777" w:rsidR="000E2BCC" w:rsidRDefault="000E2BCC"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571CDE06" w14:textId="77777777" w:rsidR="000E2BCC" w:rsidRDefault="000E2BCC"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097E6E90" w14:textId="77777777" w:rsidR="000E2BCC" w:rsidRDefault="000E2BCC" w:rsidP="00A07EFB">
      <w:pPr>
        <w:rPr>
          <w:rFonts w:cstheme="minorHAnsi"/>
          <w:b/>
          <w:bCs/>
          <w:sz w:val="20"/>
          <w:szCs w:val="20"/>
        </w:rPr>
      </w:pPr>
    </w:p>
    <w:p w14:paraId="526450BF" w14:textId="77777777" w:rsidR="000E2BCC" w:rsidRDefault="000E2BCC" w:rsidP="00A07EFB">
      <w:pPr>
        <w:rPr>
          <w:rFonts w:cstheme="minorHAnsi"/>
          <w:b/>
          <w:bCs/>
          <w:sz w:val="20"/>
          <w:szCs w:val="20"/>
        </w:rPr>
      </w:pPr>
      <w:r>
        <w:rPr>
          <w:rFonts w:cstheme="minorHAnsi"/>
          <w:b/>
          <w:bCs/>
          <w:sz w:val="20"/>
          <w:szCs w:val="20"/>
        </w:rPr>
        <w:t>If you require access to MINT, or the Care England Members Area, please email:</w:t>
      </w:r>
    </w:p>
    <w:p w14:paraId="6D7A7F55" w14:textId="77777777" w:rsidR="000E2BCC" w:rsidRDefault="000E2BCC" w:rsidP="00A07EFB">
      <w:hyperlink r:id="rId9" w:history="1">
        <w:r w:rsidRPr="0086289C">
          <w:rPr>
            <w:rStyle w:val="Hyperlink"/>
            <w:rFonts w:cstheme="minorHAnsi"/>
            <w:b/>
            <w:bCs/>
            <w:sz w:val="20"/>
            <w:szCs w:val="20"/>
          </w:rPr>
          <w:t>info@careengland.org.uk</w:t>
        </w:r>
      </w:hyperlink>
    </w:p>
    <w:p w14:paraId="0F73D8D1" w14:textId="77777777" w:rsidR="000E2BCC" w:rsidRDefault="000E2BCC" w:rsidP="00A07EFB">
      <w:pPr>
        <w:rPr>
          <w:rFonts w:cstheme="minorHAnsi"/>
          <w:b/>
          <w:bCs/>
          <w:sz w:val="20"/>
          <w:szCs w:val="20"/>
        </w:rPr>
      </w:pPr>
    </w:p>
    <w:p w14:paraId="6A5183FE" w14:textId="77777777" w:rsidR="000E2BCC" w:rsidRDefault="000E2BCC"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54419EB5" w14:textId="77777777" w:rsidR="000E2BCC" w:rsidRDefault="000E2BCC" w:rsidP="00A07EFB">
      <w:pPr>
        <w:rPr>
          <w:rFonts w:cstheme="minorHAnsi"/>
          <w:b/>
          <w:bCs/>
          <w:sz w:val="20"/>
          <w:szCs w:val="20"/>
        </w:rPr>
      </w:pPr>
    </w:p>
    <w:p w14:paraId="7472741F" w14:textId="77777777" w:rsidR="000E2BCC" w:rsidRDefault="000E2BCC" w:rsidP="00A07EFB">
      <w:pPr>
        <w:rPr>
          <w:rFonts w:cstheme="minorHAnsi"/>
          <w:b/>
          <w:bCs/>
          <w:sz w:val="20"/>
          <w:szCs w:val="20"/>
        </w:rPr>
      </w:pPr>
    </w:p>
    <w:p w14:paraId="65DDB874" w14:textId="77777777" w:rsidR="000E2BCC" w:rsidRPr="000221AD" w:rsidRDefault="000E2BCC"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05FA2943" w14:textId="77777777" w:rsidR="000E2BCC" w:rsidRDefault="000E2BCC">
      <w:pPr>
        <w:rPr>
          <w:rFonts w:cstheme="minorHAnsi"/>
          <w:b/>
          <w:bCs/>
          <w:sz w:val="20"/>
          <w:szCs w:val="20"/>
        </w:rPr>
      </w:pPr>
    </w:p>
    <w:p w14:paraId="690DB120" w14:textId="77777777" w:rsidR="000E2BCC" w:rsidRDefault="000E2BCC">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E76FC">
        <w:rPr>
          <w:rFonts w:cstheme="minorHAnsi"/>
          <w:b/>
          <w:bCs/>
          <w:noProof/>
          <w:sz w:val="20"/>
          <w:szCs w:val="20"/>
        </w:rPr>
        <w:t>19/5/2021</w:t>
      </w:r>
    </w:p>
    <w:p w14:paraId="4D5104E5" w14:textId="77777777" w:rsidR="000E2BCC" w:rsidRPr="00B94C78" w:rsidRDefault="000E2BCC">
      <w:pPr>
        <w:rPr>
          <w:rFonts w:cstheme="minorHAnsi"/>
          <w:sz w:val="20"/>
          <w:szCs w:val="20"/>
        </w:rPr>
      </w:pPr>
    </w:p>
    <w:p w14:paraId="3835B117" w14:textId="77777777" w:rsidR="000E2BCC" w:rsidRPr="00FB5424" w:rsidRDefault="000E2BCC">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E76FC">
        <w:rPr>
          <w:rFonts w:cstheme="minorHAnsi"/>
          <w:noProof/>
          <w:color w:val="000000" w:themeColor="text1"/>
          <w:sz w:val="20"/>
          <w:szCs w:val="20"/>
        </w:rPr>
        <w:t>Leicester</w:t>
      </w:r>
    </w:p>
    <w:p w14:paraId="7ED78868" w14:textId="77777777" w:rsidR="000E2BCC" w:rsidRPr="00FB5424" w:rsidRDefault="000E2BCC">
      <w:pPr>
        <w:rPr>
          <w:rFonts w:cstheme="minorHAnsi"/>
          <w:color w:val="000000" w:themeColor="text1"/>
          <w:sz w:val="20"/>
          <w:szCs w:val="20"/>
        </w:rPr>
      </w:pPr>
      <w:proofErr w:type="gramStart"/>
      <w:r w:rsidRPr="00FB5424">
        <w:rPr>
          <w:rFonts w:cstheme="minorHAnsi"/>
          <w:b/>
          <w:bCs/>
          <w:color w:val="000000" w:themeColor="text1"/>
          <w:sz w:val="20"/>
          <w:szCs w:val="20"/>
        </w:rPr>
        <w:t>.Gov</w:t>
      </w:r>
      <w:proofErr w:type="gramEnd"/>
      <w:r w:rsidRPr="00FB5424">
        <w:rPr>
          <w:rFonts w:cstheme="minorHAnsi"/>
          <w:b/>
          <w:bCs/>
          <w:color w:val="000000" w:themeColor="text1"/>
          <w:sz w:val="20"/>
          <w:szCs w:val="20"/>
        </w:rPr>
        <w:t xml:space="preserve">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AE76FC">
        <w:rPr>
          <w:rFonts w:cstheme="minorHAnsi"/>
          <w:noProof/>
          <w:color w:val="000000" w:themeColor="text1"/>
          <w:sz w:val="20"/>
          <w:szCs w:val="20"/>
        </w:rPr>
        <w:t>E2401</w:t>
      </w:r>
    </w:p>
    <w:p w14:paraId="2D9901CE" w14:textId="77777777" w:rsidR="000E2BCC" w:rsidRPr="00B94C78" w:rsidRDefault="000E2BCC">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E76FC">
        <w:rPr>
          <w:rFonts w:cstheme="minorHAnsi"/>
          <w:noProof/>
          <w:sz w:val="20"/>
          <w:szCs w:val="20"/>
        </w:rPr>
        <w:t>360553</w:t>
      </w:r>
    </w:p>
    <w:p w14:paraId="61E717C5" w14:textId="77777777" w:rsidR="000E2BCC" w:rsidRPr="00B94C78" w:rsidRDefault="000E2BCC">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E76FC">
        <w:rPr>
          <w:rFonts w:cstheme="minorHAnsi"/>
          <w:noProof/>
          <w:sz w:val="20"/>
          <w:szCs w:val="20"/>
        </w:rPr>
        <w:t>30.88</w:t>
      </w:r>
    </w:p>
    <w:p w14:paraId="7987DBE5" w14:textId="77777777" w:rsidR="000E2BCC" w:rsidRPr="00B94C78" w:rsidRDefault="000E2BCC">
      <w:pPr>
        <w:rPr>
          <w:rFonts w:cstheme="minorHAnsi"/>
          <w:sz w:val="20"/>
          <w:szCs w:val="20"/>
        </w:rPr>
      </w:pPr>
    </w:p>
    <w:p w14:paraId="6C0BDFA4" w14:textId="77777777" w:rsidR="000E2BCC" w:rsidRDefault="000E2BCC"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1E8F95BC" w14:textId="77777777" w:rsidR="000E2BCC" w:rsidRDefault="000E2BCC" w:rsidP="002E6259">
      <w:pPr>
        <w:rPr>
          <w:rFonts w:cstheme="minorHAnsi"/>
          <w:b/>
          <w:bCs/>
          <w:sz w:val="20"/>
          <w:szCs w:val="20"/>
        </w:rPr>
      </w:pPr>
    </w:p>
    <w:p w14:paraId="05700A38" w14:textId="77777777" w:rsidR="000E2BCC" w:rsidRPr="006448F1" w:rsidRDefault="000E2BCC"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E76FC">
        <w:rPr>
          <w:rFonts w:cstheme="minorHAnsi"/>
          <w:b/>
          <w:bCs/>
          <w:noProof/>
          <w:color w:val="000000" w:themeColor="text1"/>
          <w:sz w:val="20"/>
          <w:szCs w:val="20"/>
        </w:rPr>
        <w:t>Leicester</w:t>
      </w:r>
      <w:r w:rsidRPr="006448F1">
        <w:rPr>
          <w:rFonts w:cstheme="minorHAnsi"/>
          <w:b/>
          <w:bCs/>
          <w:noProof/>
          <w:color w:val="000000" w:themeColor="text1"/>
          <w:sz w:val="20"/>
          <w:szCs w:val="20"/>
        </w:rPr>
        <w:t xml:space="preserve"> Allocation</w:t>
      </w:r>
    </w:p>
    <w:p w14:paraId="3644AD4F" w14:textId="77777777" w:rsidR="000E2BCC" w:rsidRPr="00B94C78" w:rsidRDefault="000E2BCC"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£10,899,106 </w:t>
      </w:r>
    </w:p>
    <w:p w14:paraId="03B97490" w14:textId="77777777" w:rsidR="000E2BCC" w:rsidRPr="00B94C78" w:rsidRDefault="000E2BCC"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£9,872,857 </w:t>
      </w:r>
    </w:p>
    <w:p w14:paraId="7CB96903" w14:textId="77777777" w:rsidR="000E2BCC" w:rsidRPr="00B94C78" w:rsidRDefault="000E2BCC"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£3,650,850 </w:t>
      </w:r>
    </w:p>
    <w:p w14:paraId="6FFE9AD6" w14:textId="77777777" w:rsidR="000E2BCC" w:rsidRPr="00B94C78" w:rsidRDefault="000E2BCC"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£9,179,149 </w:t>
      </w:r>
    </w:p>
    <w:p w14:paraId="15870299" w14:textId="77777777" w:rsidR="000E2BCC" w:rsidRPr="00B94C78" w:rsidRDefault="000E2BCC"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E76FC">
        <w:rPr>
          <w:rFonts w:cstheme="minorHAnsi"/>
          <w:b/>
          <w:bCs/>
          <w:noProof/>
          <w:sz w:val="20"/>
          <w:szCs w:val="20"/>
        </w:rPr>
        <w:t xml:space="preserve"> £33,601,962 </w:t>
      </w:r>
    </w:p>
    <w:p w14:paraId="777B6EFC" w14:textId="77777777" w:rsidR="000E2BCC" w:rsidRDefault="000E2BCC">
      <w:pPr>
        <w:rPr>
          <w:rFonts w:cstheme="minorHAnsi"/>
          <w:sz w:val="20"/>
          <w:szCs w:val="20"/>
        </w:rPr>
      </w:pPr>
    </w:p>
    <w:p w14:paraId="555DBDB8" w14:textId="77777777" w:rsidR="000E2BCC" w:rsidRDefault="000E2BCC">
      <w:pPr>
        <w:rPr>
          <w:rFonts w:cstheme="minorHAnsi"/>
          <w:b/>
          <w:bCs/>
          <w:sz w:val="20"/>
          <w:szCs w:val="20"/>
        </w:rPr>
      </w:pPr>
      <w:r>
        <w:rPr>
          <w:rFonts w:cstheme="minorHAnsi"/>
          <w:b/>
          <w:bCs/>
          <w:sz w:val="20"/>
          <w:szCs w:val="20"/>
        </w:rPr>
        <w:br w:type="page"/>
      </w:r>
    </w:p>
    <w:p w14:paraId="08442592" w14:textId="77777777" w:rsidR="000E2BCC" w:rsidRPr="00D4341D" w:rsidRDefault="000E2BCC"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396210D4" w14:textId="77777777" w:rsidR="000E2BCC" w:rsidRDefault="000E2BCC">
      <w:pPr>
        <w:rPr>
          <w:rFonts w:cstheme="minorHAnsi"/>
          <w:sz w:val="20"/>
          <w:szCs w:val="20"/>
        </w:rPr>
      </w:pPr>
    </w:p>
    <w:p w14:paraId="022C771A" w14:textId="77777777" w:rsidR="000E2BCC" w:rsidRPr="005F243A" w:rsidRDefault="000E2BCC">
      <w:pPr>
        <w:rPr>
          <w:rFonts w:cstheme="minorHAnsi"/>
          <w:b/>
          <w:bCs/>
          <w:sz w:val="20"/>
          <w:szCs w:val="20"/>
        </w:rPr>
      </w:pPr>
      <w:r w:rsidRPr="005F243A">
        <w:rPr>
          <w:rFonts w:cstheme="minorHAnsi"/>
          <w:b/>
          <w:bCs/>
          <w:sz w:val="20"/>
          <w:szCs w:val="20"/>
        </w:rPr>
        <w:t>ICF1:</w:t>
      </w:r>
    </w:p>
    <w:p w14:paraId="7EE1CB00" w14:textId="77777777" w:rsidR="000E2BCC" w:rsidRDefault="000E2BCC"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3735C5CD" w14:textId="77777777" w:rsidR="000E2BCC" w:rsidRDefault="000E2BCC" w:rsidP="005F243A">
      <w:pPr>
        <w:rPr>
          <w:rFonts w:cstheme="minorHAnsi"/>
          <w:b/>
          <w:bCs/>
          <w:sz w:val="20"/>
          <w:szCs w:val="20"/>
        </w:rPr>
      </w:pPr>
    </w:p>
    <w:p w14:paraId="24F20B30" w14:textId="77777777" w:rsidR="000E2BCC" w:rsidRPr="000221AD" w:rsidRDefault="000E2BCC"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E76FC">
        <w:rPr>
          <w:rFonts w:cstheme="minorHAnsi"/>
          <w:b/>
          <w:bCs/>
          <w:noProof/>
          <w:sz w:val="20"/>
          <w:szCs w:val="20"/>
        </w:rPr>
        <w:t xml:space="preserve"> £3,696,666 </w:t>
      </w:r>
    </w:p>
    <w:p w14:paraId="74A3EF60" w14:textId="77777777" w:rsidR="000E2BCC" w:rsidRPr="005F243A" w:rsidRDefault="000E2BCC"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2880</w:t>
      </w:r>
    </w:p>
    <w:p w14:paraId="502325E4" w14:textId="77777777" w:rsidR="000E2BCC" w:rsidRDefault="000E2BCC">
      <w:pPr>
        <w:rPr>
          <w:rFonts w:cstheme="minorHAnsi"/>
          <w:sz w:val="20"/>
          <w:szCs w:val="20"/>
        </w:rPr>
      </w:pPr>
    </w:p>
    <w:p w14:paraId="6F718AF2" w14:textId="77777777" w:rsidR="000E2BCC" w:rsidRPr="005F243A" w:rsidRDefault="000E2BCC">
      <w:pPr>
        <w:rPr>
          <w:rFonts w:cstheme="minorHAnsi"/>
          <w:b/>
          <w:bCs/>
          <w:sz w:val="20"/>
          <w:szCs w:val="20"/>
        </w:rPr>
      </w:pPr>
      <w:r w:rsidRPr="005F243A">
        <w:rPr>
          <w:rFonts w:cstheme="minorHAnsi"/>
          <w:b/>
          <w:bCs/>
          <w:sz w:val="20"/>
          <w:szCs w:val="20"/>
        </w:rPr>
        <w:t>ICF2:</w:t>
      </w:r>
    </w:p>
    <w:p w14:paraId="71EC4E10" w14:textId="77777777" w:rsidR="000E2BCC" w:rsidRDefault="000E2BCC">
      <w:pPr>
        <w:rPr>
          <w:rFonts w:cstheme="minorHAnsi"/>
          <w:sz w:val="20"/>
          <w:szCs w:val="20"/>
        </w:rPr>
      </w:pPr>
    </w:p>
    <w:p w14:paraId="117BA83D" w14:textId="77777777" w:rsidR="000E2BCC" w:rsidRPr="005F243A" w:rsidRDefault="000E2BCC"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4FF1D957" w14:textId="77777777" w:rsidR="000E2BCC" w:rsidRDefault="000E2BCC" w:rsidP="005F243A">
      <w:pPr>
        <w:rPr>
          <w:rFonts w:cstheme="minorHAnsi"/>
          <w:sz w:val="20"/>
          <w:szCs w:val="20"/>
        </w:rPr>
      </w:pPr>
    </w:p>
    <w:p w14:paraId="0C2BCCC1" w14:textId="77777777" w:rsidR="000E2BCC" w:rsidRPr="005F243A" w:rsidRDefault="000E2BCC"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£1,918,627 </w:t>
      </w:r>
    </w:p>
    <w:p w14:paraId="075ABC0B" w14:textId="77777777" w:rsidR="000E2BCC" w:rsidRPr="005F243A" w:rsidRDefault="000E2BCC"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£985,236 </w:t>
      </w:r>
    </w:p>
    <w:p w14:paraId="3EECA0C0" w14:textId="77777777" w:rsidR="000E2BCC" w:rsidRPr="005F243A" w:rsidRDefault="000E2BCC"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£725,967 </w:t>
      </w:r>
    </w:p>
    <w:p w14:paraId="16DFCCC7" w14:textId="77777777" w:rsidR="000E2BCC" w:rsidRDefault="000E2BCC"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£3,629,830 </w:t>
      </w:r>
    </w:p>
    <w:p w14:paraId="22BFBEC5" w14:textId="77777777" w:rsidR="000E2BCC" w:rsidRPr="00294592" w:rsidRDefault="000E2BCC" w:rsidP="005F243A">
      <w:pPr>
        <w:rPr>
          <w:rFonts w:cstheme="minorHAnsi"/>
          <w:b/>
          <w:bCs/>
          <w:sz w:val="20"/>
          <w:szCs w:val="20"/>
        </w:rPr>
      </w:pPr>
    </w:p>
    <w:p w14:paraId="31064231" w14:textId="77777777" w:rsidR="000E2BCC" w:rsidRPr="005F243A" w:rsidRDefault="000E2BCC"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E76FC">
        <w:rPr>
          <w:rFonts w:cstheme="minorHAnsi"/>
          <w:noProof/>
          <w:sz w:val="20"/>
          <w:szCs w:val="20"/>
        </w:rPr>
        <w:t>2894</w:t>
      </w:r>
    </w:p>
    <w:p w14:paraId="5826153C" w14:textId="77777777" w:rsidR="000E2BCC" w:rsidRPr="005F243A" w:rsidRDefault="000E2BCC"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E76FC">
        <w:rPr>
          <w:rFonts w:cstheme="minorHAnsi"/>
          <w:noProof/>
          <w:sz w:val="20"/>
          <w:szCs w:val="20"/>
        </w:rPr>
        <w:t>2932</w:t>
      </w:r>
    </w:p>
    <w:p w14:paraId="48098AEB" w14:textId="77777777" w:rsidR="000E2BCC" w:rsidRDefault="000E2BCC">
      <w:pPr>
        <w:rPr>
          <w:rFonts w:cstheme="minorHAnsi"/>
          <w:sz w:val="20"/>
          <w:szCs w:val="20"/>
        </w:rPr>
      </w:pPr>
    </w:p>
    <w:p w14:paraId="31233755" w14:textId="77777777" w:rsidR="000E2BCC" w:rsidRPr="005F243A" w:rsidRDefault="000E2BCC">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2F0E892D" w14:textId="77777777" w:rsidR="000E2BCC" w:rsidRDefault="000E2BCC">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£917,402 </w:t>
      </w:r>
    </w:p>
    <w:p w14:paraId="5BB16042" w14:textId="77777777" w:rsidR="000E2BCC" w:rsidRDefault="000E2BCC">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£786,869 </w:t>
      </w:r>
    </w:p>
    <w:p w14:paraId="3EC6A6CF" w14:textId="77777777" w:rsidR="000E2BCC" w:rsidRDefault="000E2BCC">
      <w:pPr>
        <w:rPr>
          <w:rFonts w:cstheme="minorHAnsi"/>
          <w:sz w:val="20"/>
          <w:szCs w:val="20"/>
        </w:rPr>
      </w:pPr>
    </w:p>
    <w:p w14:paraId="65FA1D14" w14:textId="77777777" w:rsidR="000E2BCC" w:rsidRDefault="000E2BCC"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2894</w:t>
      </w:r>
      <w:r>
        <w:rPr>
          <w:rFonts w:cstheme="minorHAnsi"/>
          <w:sz w:val="20"/>
          <w:szCs w:val="20"/>
        </w:rPr>
        <w:t xml:space="preserve"> </w:t>
      </w:r>
    </w:p>
    <w:p w14:paraId="473A65DA" w14:textId="77777777" w:rsidR="000E2BCC" w:rsidRDefault="000E2BCC"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2894</w:t>
      </w:r>
      <w:r>
        <w:rPr>
          <w:rFonts w:cstheme="minorHAnsi"/>
          <w:sz w:val="20"/>
          <w:szCs w:val="20"/>
        </w:rPr>
        <w:t xml:space="preserve"> </w:t>
      </w:r>
    </w:p>
    <w:p w14:paraId="26623104" w14:textId="77777777" w:rsidR="000E2BCC" w:rsidRDefault="000E2BCC">
      <w:pPr>
        <w:rPr>
          <w:rFonts w:cstheme="minorHAnsi"/>
          <w:sz w:val="20"/>
          <w:szCs w:val="20"/>
        </w:rPr>
      </w:pPr>
    </w:p>
    <w:p w14:paraId="1FFF319C" w14:textId="77777777" w:rsidR="000E2BCC" w:rsidRPr="005F243A" w:rsidRDefault="000E2BCC">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E76FC">
        <w:rPr>
          <w:rFonts w:cstheme="minorHAnsi"/>
          <w:b/>
          <w:bCs/>
          <w:noProof/>
          <w:sz w:val="20"/>
          <w:szCs w:val="20"/>
        </w:rPr>
        <w:t xml:space="preserve"> £11,455,095 </w:t>
      </w:r>
      <w:r w:rsidRPr="005F243A">
        <w:rPr>
          <w:rFonts w:cstheme="minorHAnsi"/>
          <w:b/>
          <w:bCs/>
          <w:sz w:val="20"/>
          <w:szCs w:val="20"/>
        </w:rPr>
        <w:tab/>
      </w:r>
    </w:p>
    <w:p w14:paraId="1C1EE845" w14:textId="77777777" w:rsidR="000E2BCC" w:rsidRPr="005F243A" w:rsidRDefault="000E2BCC">
      <w:pPr>
        <w:rPr>
          <w:rFonts w:cstheme="minorHAnsi"/>
          <w:b/>
          <w:bCs/>
          <w:sz w:val="20"/>
          <w:szCs w:val="20"/>
        </w:rPr>
      </w:pPr>
    </w:p>
    <w:p w14:paraId="68C15430" w14:textId="77777777" w:rsidR="000E2BCC" w:rsidRPr="00185A07" w:rsidRDefault="000E2BCC"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5BC7AD52" w14:textId="77777777" w:rsidR="000E2BCC" w:rsidRPr="006448F1" w:rsidRDefault="000E2BCC"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1651149C" w14:textId="77777777" w:rsidR="000E2BCC" w:rsidRPr="003B103A" w:rsidRDefault="000E2BCC"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3F9054C7" w14:textId="77777777" w:rsidR="000E2BCC" w:rsidRDefault="000E2BCC" w:rsidP="006448F1">
      <w:pPr>
        <w:rPr>
          <w:rFonts w:cstheme="minorHAnsi"/>
          <w:sz w:val="20"/>
          <w:szCs w:val="20"/>
        </w:rPr>
      </w:pPr>
      <w:r w:rsidRPr="003B103A">
        <w:rPr>
          <w:rFonts w:cstheme="minorHAnsi"/>
          <w:sz w:val="20"/>
          <w:szCs w:val="20"/>
        </w:rPr>
        <w:t>Columns E to G contain the rapid testing (RT) allocation (total quantum £138,695,000).</w:t>
      </w:r>
    </w:p>
    <w:p w14:paraId="1F11214C" w14:textId="77777777" w:rsidR="000E2BCC" w:rsidRDefault="000E2BCC">
      <w:pPr>
        <w:rPr>
          <w:rFonts w:cstheme="minorHAnsi"/>
          <w:sz w:val="20"/>
          <w:szCs w:val="20"/>
        </w:rPr>
      </w:pPr>
    </w:p>
    <w:p w14:paraId="6F3733A1" w14:textId="77777777" w:rsidR="000E2BCC" w:rsidRPr="00902579" w:rsidRDefault="000E2BCC">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E76FC">
        <w:rPr>
          <w:rFonts w:cstheme="minorHAnsi"/>
          <w:noProof/>
          <w:sz w:val="20"/>
          <w:szCs w:val="20"/>
        </w:rPr>
        <w:t xml:space="preserve"> £653,884 </w:t>
      </w:r>
    </w:p>
    <w:p w14:paraId="33C48B38" w14:textId="77777777" w:rsidR="000E2BCC" w:rsidRPr="00902579" w:rsidRDefault="000E2BCC">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£297,715 </w:t>
      </w:r>
    </w:p>
    <w:p w14:paraId="161DB432" w14:textId="77777777" w:rsidR="000E2BCC" w:rsidRPr="00902579" w:rsidRDefault="000E2BCC">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£407,828 </w:t>
      </w:r>
    </w:p>
    <w:p w14:paraId="0C969545" w14:textId="77777777" w:rsidR="000E2BCC" w:rsidRPr="00902579" w:rsidRDefault="000E2BCC">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£1,359,427 </w:t>
      </w:r>
    </w:p>
    <w:p w14:paraId="07E926E6" w14:textId="77777777" w:rsidR="000E2BCC" w:rsidRDefault="000E2BCC">
      <w:pPr>
        <w:rPr>
          <w:rFonts w:cstheme="minorHAnsi"/>
          <w:sz w:val="20"/>
          <w:szCs w:val="20"/>
        </w:rPr>
      </w:pPr>
    </w:p>
    <w:p w14:paraId="16860D30" w14:textId="77777777" w:rsidR="000E2BCC" w:rsidRPr="00902579" w:rsidRDefault="000E2BCC">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E76FC">
        <w:rPr>
          <w:rFonts w:cstheme="minorHAnsi"/>
          <w:noProof/>
          <w:sz w:val="20"/>
          <w:szCs w:val="20"/>
        </w:rPr>
        <w:t xml:space="preserve"> £511,833 </w:t>
      </w:r>
    </w:p>
    <w:p w14:paraId="2FB4B6CA" w14:textId="77777777" w:rsidR="000E2BCC" w:rsidRPr="00902579" w:rsidRDefault="000E2BCC">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£466,078 </w:t>
      </w:r>
    </w:p>
    <w:p w14:paraId="42D540BE" w14:textId="77777777" w:rsidR="000E2BCC" w:rsidRPr="00902579" w:rsidRDefault="000E2BCC">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£977,911 </w:t>
      </w:r>
    </w:p>
    <w:p w14:paraId="0A219F4E" w14:textId="77777777" w:rsidR="000E2BCC" w:rsidRDefault="000E2BCC">
      <w:pPr>
        <w:rPr>
          <w:rFonts w:cstheme="minorHAnsi"/>
          <w:b/>
          <w:bCs/>
          <w:sz w:val="20"/>
          <w:szCs w:val="20"/>
        </w:rPr>
      </w:pPr>
    </w:p>
    <w:p w14:paraId="46E9247D" w14:textId="77777777" w:rsidR="000E2BCC" w:rsidRPr="00902579" w:rsidRDefault="000E2BCC">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£2,337,338 </w:t>
      </w:r>
    </w:p>
    <w:p w14:paraId="7929AF3E" w14:textId="77777777" w:rsidR="000E2BCC" w:rsidRDefault="000E2BCC">
      <w:pPr>
        <w:rPr>
          <w:rFonts w:cstheme="minorHAnsi"/>
          <w:sz w:val="20"/>
          <w:szCs w:val="20"/>
        </w:rPr>
      </w:pPr>
    </w:p>
    <w:p w14:paraId="4F34C393" w14:textId="77777777" w:rsidR="000E2BCC" w:rsidRPr="00902579" w:rsidRDefault="000E2BCC"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2894</w:t>
      </w:r>
    </w:p>
    <w:p w14:paraId="363FC787" w14:textId="77777777" w:rsidR="000E2BCC" w:rsidRPr="00902579" w:rsidRDefault="000E2BCC"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0</w:t>
      </w:r>
    </w:p>
    <w:p w14:paraId="47D659D0" w14:textId="77777777" w:rsidR="000E2BCC" w:rsidRDefault="000E2BCC"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E76FC">
        <w:rPr>
          <w:rFonts w:cstheme="minorHAnsi"/>
          <w:noProof/>
          <w:sz w:val="20"/>
          <w:szCs w:val="20"/>
        </w:rPr>
        <w:t>4092</w:t>
      </w:r>
    </w:p>
    <w:p w14:paraId="05405D41" w14:textId="77777777" w:rsidR="000E2BCC" w:rsidRDefault="000E2BCC">
      <w:pPr>
        <w:rPr>
          <w:rFonts w:cstheme="minorHAnsi"/>
          <w:sz w:val="20"/>
          <w:szCs w:val="20"/>
        </w:rPr>
      </w:pPr>
      <w:r>
        <w:rPr>
          <w:rFonts w:cstheme="minorHAnsi"/>
          <w:sz w:val="20"/>
          <w:szCs w:val="20"/>
        </w:rPr>
        <w:br w:type="page"/>
      </w:r>
    </w:p>
    <w:p w14:paraId="11462E2E" w14:textId="77777777" w:rsidR="000E2BCC" w:rsidRDefault="000E2BCC">
      <w:pPr>
        <w:rPr>
          <w:rFonts w:cstheme="minorHAnsi"/>
          <w:b/>
          <w:bCs/>
          <w:sz w:val="20"/>
          <w:szCs w:val="20"/>
        </w:rPr>
      </w:pPr>
    </w:p>
    <w:p w14:paraId="4C664A97" w14:textId="77777777" w:rsidR="000E2BCC" w:rsidRDefault="000E2BCC"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0B485F52" w14:textId="77777777" w:rsidR="000E2BCC" w:rsidRDefault="000E2BCC" w:rsidP="006448F1">
      <w:pPr>
        <w:jc w:val="center"/>
        <w:rPr>
          <w:rFonts w:cstheme="minorHAnsi"/>
          <w:b/>
          <w:bCs/>
          <w:sz w:val="20"/>
          <w:szCs w:val="20"/>
        </w:rPr>
      </w:pPr>
    </w:p>
    <w:p w14:paraId="727D85CF" w14:textId="77777777" w:rsidR="000E2BCC" w:rsidRPr="00B94C78" w:rsidRDefault="000E2BCC"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0E2BCC" w:rsidRPr="00B94C78" w14:paraId="39A23A30" w14:textId="77777777" w:rsidTr="00B5636F">
        <w:tc>
          <w:tcPr>
            <w:tcW w:w="1696" w:type="dxa"/>
          </w:tcPr>
          <w:p w14:paraId="548338CE" w14:textId="77777777" w:rsidR="000E2BCC" w:rsidRPr="00B94C78" w:rsidRDefault="000E2BCC" w:rsidP="00B5636F">
            <w:pPr>
              <w:rPr>
                <w:rFonts w:cstheme="minorHAnsi"/>
                <w:b/>
                <w:bCs/>
                <w:sz w:val="20"/>
                <w:szCs w:val="20"/>
              </w:rPr>
            </w:pPr>
          </w:p>
        </w:tc>
        <w:tc>
          <w:tcPr>
            <w:tcW w:w="1701" w:type="dxa"/>
          </w:tcPr>
          <w:p w14:paraId="4927122C" w14:textId="77777777" w:rsidR="000E2BCC" w:rsidRPr="00B94C78" w:rsidRDefault="000E2BCC" w:rsidP="00B5636F">
            <w:pPr>
              <w:rPr>
                <w:rFonts w:cstheme="minorHAnsi"/>
                <w:b/>
                <w:bCs/>
                <w:sz w:val="20"/>
                <w:szCs w:val="20"/>
              </w:rPr>
            </w:pPr>
            <w:r w:rsidRPr="00B94C78">
              <w:rPr>
                <w:rFonts w:cstheme="minorHAnsi"/>
                <w:b/>
                <w:bCs/>
                <w:sz w:val="20"/>
                <w:szCs w:val="20"/>
              </w:rPr>
              <w:t>2020-21 £m</w:t>
            </w:r>
          </w:p>
        </w:tc>
        <w:tc>
          <w:tcPr>
            <w:tcW w:w="1843" w:type="dxa"/>
          </w:tcPr>
          <w:p w14:paraId="7AF10BEE" w14:textId="77777777" w:rsidR="000E2BCC" w:rsidRPr="00B94C78" w:rsidRDefault="000E2BCC" w:rsidP="00B5636F">
            <w:pPr>
              <w:rPr>
                <w:rFonts w:cstheme="minorHAnsi"/>
                <w:b/>
                <w:bCs/>
                <w:sz w:val="20"/>
                <w:szCs w:val="20"/>
              </w:rPr>
            </w:pPr>
            <w:r w:rsidRPr="00B94C78">
              <w:rPr>
                <w:rFonts w:cstheme="minorHAnsi"/>
                <w:b/>
                <w:bCs/>
                <w:sz w:val="20"/>
                <w:szCs w:val="20"/>
              </w:rPr>
              <w:t>% Change 20-21</w:t>
            </w:r>
          </w:p>
        </w:tc>
        <w:tc>
          <w:tcPr>
            <w:tcW w:w="1843" w:type="dxa"/>
          </w:tcPr>
          <w:p w14:paraId="0C63A386" w14:textId="77777777" w:rsidR="000E2BCC" w:rsidRPr="00B94C78" w:rsidRDefault="000E2BCC" w:rsidP="00B5636F">
            <w:pPr>
              <w:rPr>
                <w:rFonts w:cstheme="minorHAnsi"/>
                <w:b/>
                <w:bCs/>
                <w:sz w:val="20"/>
                <w:szCs w:val="20"/>
              </w:rPr>
            </w:pPr>
            <w:r w:rsidRPr="00B94C78">
              <w:rPr>
                <w:rFonts w:cstheme="minorHAnsi"/>
                <w:b/>
                <w:bCs/>
                <w:sz w:val="20"/>
                <w:szCs w:val="20"/>
              </w:rPr>
              <w:t>2021-22 £m</w:t>
            </w:r>
          </w:p>
        </w:tc>
        <w:tc>
          <w:tcPr>
            <w:tcW w:w="1933" w:type="dxa"/>
          </w:tcPr>
          <w:p w14:paraId="6584FB1B" w14:textId="77777777" w:rsidR="000E2BCC" w:rsidRPr="00B94C78" w:rsidRDefault="000E2BCC" w:rsidP="00B5636F">
            <w:pPr>
              <w:rPr>
                <w:rFonts w:cstheme="minorHAnsi"/>
                <w:b/>
                <w:bCs/>
                <w:sz w:val="20"/>
                <w:szCs w:val="20"/>
              </w:rPr>
            </w:pPr>
            <w:r w:rsidRPr="00B94C78">
              <w:rPr>
                <w:rFonts w:cstheme="minorHAnsi"/>
                <w:b/>
                <w:bCs/>
                <w:sz w:val="20"/>
                <w:szCs w:val="20"/>
              </w:rPr>
              <w:t>% Change 21-22</w:t>
            </w:r>
          </w:p>
        </w:tc>
      </w:tr>
      <w:tr w:rsidR="000E2BCC" w:rsidRPr="00B94C78" w14:paraId="5F47F9D7" w14:textId="77777777" w:rsidTr="00B5636F">
        <w:tc>
          <w:tcPr>
            <w:tcW w:w="1696" w:type="dxa"/>
          </w:tcPr>
          <w:p w14:paraId="1F9F1530" w14:textId="77777777" w:rsidR="000E2BCC" w:rsidRPr="00B94C78" w:rsidRDefault="000E2BCC" w:rsidP="00B5636F">
            <w:pPr>
              <w:rPr>
                <w:rFonts w:cstheme="minorHAnsi"/>
                <w:b/>
                <w:bCs/>
                <w:sz w:val="20"/>
                <w:szCs w:val="20"/>
              </w:rPr>
            </w:pPr>
            <w:r w:rsidRPr="00B94C78">
              <w:rPr>
                <w:rFonts w:cstheme="minorHAnsi"/>
                <w:b/>
                <w:bCs/>
                <w:sz w:val="20"/>
                <w:szCs w:val="20"/>
              </w:rPr>
              <w:t>Core Spending Power</w:t>
            </w:r>
          </w:p>
        </w:tc>
        <w:tc>
          <w:tcPr>
            <w:tcW w:w="1701" w:type="dxa"/>
          </w:tcPr>
          <w:p w14:paraId="34FC8C6F" w14:textId="77777777" w:rsidR="000E2BCC" w:rsidRPr="00B94C78" w:rsidRDefault="000E2BCC" w:rsidP="00B5636F">
            <w:pPr>
              <w:rPr>
                <w:rFonts w:cstheme="minorHAnsi"/>
                <w:sz w:val="20"/>
                <w:szCs w:val="20"/>
              </w:rPr>
            </w:pPr>
            <w:r w:rsidRPr="00AE76FC">
              <w:rPr>
                <w:rFonts w:cstheme="minorHAnsi"/>
                <w:noProof/>
                <w:sz w:val="20"/>
                <w:szCs w:val="20"/>
              </w:rPr>
              <w:t>290.1</w:t>
            </w:r>
          </w:p>
        </w:tc>
        <w:tc>
          <w:tcPr>
            <w:tcW w:w="1843" w:type="dxa"/>
          </w:tcPr>
          <w:p w14:paraId="57A4486D" w14:textId="77777777" w:rsidR="000E2BCC" w:rsidRPr="00B94C78" w:rsidRDefault="000E2BCC" w:rsidP="00B5636F">
            <w:pPr>
              <w:rPr>
                <w:rFonts w:cstheme="minorHAnsi"/>
                <w:sz w:val="20"/>
                <w:szCs w:val="20"/>
              </w:rPr>
            </w:pPr>
            <w:r w:rsidRPr="00AE76FC">
              <w:rPr>
                <w:rFonts w:cstheme="minorHAnsi"/>
                <w:noProof/>
                <w:sz w:val="20"/>
                <w:szCs w:val="20"/>
              </w:rPr>
              <w:t>6.4%</w:t>
            </w:r>
          </w:p>
        </w:tc>
        <w:tc>
          <w:tcPr>
            <w:tcW w:w="1843" w:type="dxa"/>
          </w:tcPr>
          <w:p w14:paraId="547B7016" w14:textId="77777777" w:rsidR="000E2BCC" w:rsidRPr="00B94C78" w:rsidRDefault="000E2BCC" w:rsidP="00B5636F">
            <w:pPr>
              <w:rPr>
                <w:rFonts w:cstheme="minorHAnsi"/>
                <w:sz w:val="20"/>
                <w:szCs w:val="20"/>
              </w:rPr>
            </w:pPr>
            <w:r w:rsidRPr="00AE76FC">
              <w:rPr>
                <w:rFonts w:cstheme="minorHAnsi"/>
                <w:noProof/>
                <w:sz w:val="20"/>
                <w:szCs w:val="20"/>
              </w:rPr>
              <w:t>303.3</w:t>
            </w:r>
          </w:p>
        </w:tc>
        <w:tc>
          <w:tcPr>
            <w:tcW w:w="1933" w:type="dxa"/>
          </w:tcPr>
          <w:p w14:paraId="1E87EAD0" w14:textId="77777777" w:rsidR="000E2BCC" w:rsidRPr="00B94C78" w:rsidRDefault="000E2BCC" w:rsidP="00B5636F">
            <w:pPr>
              <w:rPr>
                <w:rFonts w:cstheme="minorHAnsi"/>
                <w:sz w:val="20"/>
                <w:szCs w:val="20"/>
              </w:rPr>
            </w:pPr>
            <w:r w:rsidRPr="00AE76FC">
              <w:rPr>
                <w:rFonts w:cstheme="minorHAnsi"/>
                <w:noProof/>
                <w:sz w:val="20"/>
                <w:szCs w:val="20"/>
              </w:rPr>
              <w:t>4.6%</w:t>
            </w:r>
          </w:p>
        </w:tc>
      </w:tr>
      <w:tr w:rsidR="000E2BCC" w:rsidRPr="00B94C78" w14:paraId="66B6956C" w14:textId="77777777" w:rsidTr="00B5636F">
        <w:tc>
          <w:tcPr>
            <w:tcW w:w="1696" w:type="dxa"/>
          </w:tcPr>
          <w:p w14:paraId="6748837F" w14:textId="77777777" w:rsidR="000E2BCC" w:rsidRPr="00B94C78" w:rsidRDefault="000E2BCC" w:rsidP="00B5636F">
            <w:pPr>
              <w:rPr>
                <w:rFonts w:cstheme="minorHAnsi"/>
                <w:b/>
                <w:bCs/>
                <w:sz w:val="20"/>
                <w:szCs w:val="20"/>
              </w:rPr>
            </w:pPr>
            <w:r w:rsidRPr="00B94C78">
              <w:rPr>
                <w:rFonts w:cstheme="minorHAnsi"/>
                <w:b/>
                <w:bCs/>
                <w:sz w:val="20"/>
                <w:szCs w:val="20"/>
              </w:rPr>
              <w:t>Settlement Funding Assessment</w:t>
            </w:r>
          </w:p>
        </w:tc>
        <w:tc>
          <w:tcPr>
            <w:tcW w:w="1701" w:type="dxa"/>
          </w:tcPr>
          <w:p w14:paraId="63E98988" w14:textId="77777777" w:rsidR="000E2BCC" w:rsidRPr="00B94C78" w:rsidRDefault="000E2BCC" w:rsidP="00B5636F">
            <w:pPr>
              <w:rPr>
                <w:rFonts w:cstheme="minorHAnsi"/>
                <w:sz w:val="20"/>
                <w:szCs w:val="20"/>
              </w:rPr>
            </w:pPr>
            <w:r w:rsidRPr="00AE76FC">
              <w:rPr>
                <w:rFonts w:cstheme="minorHAnsi"/>
                <w:noProof/>
                <w:sz w:val="20"/>
                <w:szCs w:val="20"/>
              </w:rPr>
              <w:t>130.2</w:t>
            </w:r>
          </w:p>
        </w:tc>
        <w:tc>
          <w:tcPr>
            <w:tcW w:w="1843" w:type="dxa"/>
          </w:tcPr>
          <w:p w14:paraId="114E23EA" w14:textId="77777777" w:rsidR="000E2BCC" w:rsidRPr="00B94C78" w:rsidRDefault="000E2BCC" w:rsidP="00B5636F">
            <w:pPr>
              <w:rPr>
                <w:rFonts w:cstheme="minorHAnsi"/>
                <w:sz w:val="20"/>
                <w:szCs w:val="20"/>
              </w:rPr>
            </w:pPr>
          </w:p>
        </w:tc>
        <w:tc>
          <w:tcPr>
            <w:tcW w:w="1843" w:type="dxa"/>
          </w:tcPr>
          <w:p w14:paraId="7DC484FF" w14:textId="77777777" w:rsidR="000E2BCC" w:rsidRPr="00B94C78" w:rsidRDefault="000E2BCC" w:rsidP="00B5636F">
            <w:pPr>
              <w:rPr>
                <w:rFonts w:cstheme="minorHAnsi"/>
                <w:sz w:val="20"/>
                <w:szCs w:val="20"/>
              </w:rPr>
            </w:pPr>
            <w:r w:rsidRPr="00AE76FC">
              <w:rPr>
                <w:rFonts w:cstheme="minorHAnsi"/>
                <w:noProof/>
                <w:sz w:val="20"/>
                <w:szCs w:val="20"/>
              </w:rPr>
              <w:t>130.4</w:t>
            </w:r>
          </w:p>
        </w:tc>
        <w:tc>
          <w:tcPr>
            <w:tcW w:w="1933" w:type="dxa"/>
          </w:tcPr>
          <w:p w14:paraId="772F254B" w14:textId="77777777" w:rsidR="000E2BCC" w:rsidRPr="00B94C78" w:rsidRDefault="000E2BCC" w:rsidP="00B5636F">
            <w:pPr>
              <w:rPr>
                <w:rFonts w:cstheme="minorHAnsi"/>
                <w:sz w:val="20"/>
                <w:szCs w:val="20"/>
              </w:rPr>
            </w:pPr>
          </w:p>
        </w:tc>
      </w:tr>
      <w:tr w:rsidR="000E2BCC" w:rsidRPr="00B94C78" w14:paraId="1A7A10CC" w14:textId="77777777" w:rsidTr="00B5636F">
        <w:tc>
          <w:tcPr>
            <w:tcW w:w="1696" w:type="dxa"/>
          </w:tcPr>
          <w:p w14:paraId="058F2EB9" w14:textId="77777777" w:rsidR="000E2BCC" w:rsidRPr="00B94C78" w:rsidRDefault="000E2BCC" w:rsidP="00B5636F">
            <w:pPr>
              <w:rPr>
                <w:rFonts w:cstheme="minorHAnsi"/>
                <w:b/>
                <w:bCs/>
                <w:sz w:val="20"/>
                <w:szCs w:val="20"/>
              </w:rPr>
            </w:pPr>
            <w:r w:rsidRPr="00B94C78">
              <w:rPr>
                <w:rFonts w:cstheme="minorHAnsi"/>
                <w:b/>
                <w:bCs/>
                <w:sz w:val="20"/>
                <w:szCs w:val="20"/>
              </w:rPr>
              <w:t>Business Rate Compensation</w:t>
            </w:r>
          </w:p>
        </w:tc>
        <w:tc>
          <w:tcPr>
            <w:tcW w:w="1701" w:type="dxa"/>
          </w:tcPr>
          <w:p w14:paraId="6100248E" w14:textId="77777777" w:rsidR="000E2BCC" w:rsidRPr="00B94C78" w:rsidRDefault="000E2BCC" w:rsidP="00B5636F">
            <w:pPr>
              <w:rPr>
                <w:rFonts w:cstheme="minorHAnsi"/>
                <w:sz w:val="20"/>
                <w:szCs w:val="20"/>
              </w:rPr>
            </w:pPr>
            <w:r w:rsidRPr="00AE76FC">
              <w:rPr>
                <w:rFonts w:cstheme="minorHAnsi"/>
                <w:noProof/>
                <w:sz w:val="20"/>
                <w:szCs w:val="20"/>
              </w:rPr>
              <w:t>4.1</w:t>
            </w:r>
          </w:p>
        </w:tc>
        <w:tc>
          <w:tcPr>
            <w:tcW w:w="1843" w:type="dxa"/>
          </w:tcPr>
          <w:p w14:paraId="5D874203" w14:textId="77777777" w:rsidR="000E2BCC" w:rsidRPr="00B94C78" w:rsidRDefault="000E2BCC" w:rsidP="00B5636F">
            <w:pPr>
              <w:rPr>
                <w:rFonts w:cstheme="minorHAnsi"/>
                <w:sz w:val="20"/>
                <w:szCs w:val="20"/>
              </w:rPr>
            </w:pPr>
          </w:p>
        </w:tc>
        <w:tc>
          <w:tcPr>
            <w:tcW w:w="1843" w:type="dxa"/>
          </w:tcPr>
          <w:p w14:paraId="28FC528B" w14:textId="77777777" w:rsidR="000E2BCC" w:rsidRPr="00B94C78" w:rsidRDefault="000E2BCC" w:rsidP="00B5636F">
            <w:pPr>
              <w:rPr>
                <w:rFonts w:cstheme="minorHAnsi"/>
                <w:sz w:val="20"/>
                <w:szCs w:val="20"/>
              </w:rPr>
            </w:pPr>
            <w:r w:rsidRPr="00AE76FC">
              <w:rPr>
                <w:rFonts w:cstheme="minorHAnsi"/>
                <w:noProof/>
                <w:sz w:val="20"/>
                <w:szCs w:val="20"/>
              </w:rPr>
              <w:t>5.3</w:t>
            </w:r>
          </w:p>
        </w:tc>
        <w:tc>
          <w:tcPr>
            <w:tcW w:w="1933" w:type="dxa"/>
          </w:tcPr>
          <w:p w14:paraId="72F77616" w14:textId="77777777" w:rsidR="000E2BCC" w:rsidRPr="00B94C78" w:rsidRDefault="000E2BCC" w:rsidP="00B5636F">
            <w:pPr>
              <w:rPr>
                <w:rFonts w:cstheme="minorHAnsi"/>
                <w:sz w:val="20"/>
                <w:szCs w:val="20"/>
              </w:rPr>
            </w:pPr>
          </w:p>
        </w:tc>
      </w:tr>
      <w:tr w:rsidR="000E2BCC" w:rsidRPr="00B94C78" w14:paraId="4B8952C4" w14:textId="77777777" w:rsidTr="00B5636F">
        <w:tc>
          <w:tcPr>
            <w:tcW w:w="1696" w:type="dxa"/>
          </w:tcPr>
          <w:p w14:paraId="57E31DAD" w14:textId="77777777" w:rsidR="000E2BCC" w:rsidRPr="00B94C78" w:rsidRDefault="000E2BCC" w:rsidP="00B5636F">
            <w:pPr>
              <w:rPr>
                <w:rFonts w:cstheme="minorHAnsi"/>
                <w:b/>
                <w:bCs/>
                <w:sz w:val="20"/>
                <w:szCs w:val="20"/>
              </w:rPr>
            </w:pPr>
            <w:r w:rsidRPr="00B94C78">
              <w:rPr>
                <w:rFonts w:cstheme="minorHAnsi"/>
                <w:b/>
                <w:bCs/>
                <w:sz w:val="20"/>
                <w:szCs w:val="20"/>
              </w:rPr>
              <w:t>Council Tax excl. Precepts</w:t>
            </w:r>
          </w:p>
        </w:tc>
        <w:tc>
          <w:tcPr>
            <w:tcW w:w="1701" w:type="dxa"/>
          </w:tcPr>
          <w:p w14:paraId="3EF65F32" w14:textId="77777777" w:rsidR="000E2BCC" w:rsidRPr="00B94C78" w:rsidRDefault="000E2BCC" w:rsidP="00B5636F">
            <w:pPr>
              <w:rPr>
                <w:rFonts w:cstheme="minorHAnsi"/>
                <w:sz w:val="20"/>
                <w:szCs w:val="20"/>
              </w:rPr>
            </w:pPr>
            <w:r w:rsidRPr="00AE76FC">
              <w:rPr>
                <w:rFonts w:cstheme="minorHAnsi"/>
                <w:noProof/>
                <w:sz w:val="20"/>
                <w:szCs w:val="20"/>
              </w:rPr>
              <w:t>122.8</w:t>
            </w:r>
          </w:p>
        </w:tc>
        <w:tc>
          <w:tcPr>
            <w:tcW w:w="1843" w:type="dxa"/>
          </w:tcPr>
          <w:p w14:paraId="0CAEE9D8" w14:textId="77777777" w:rsidR="000E2BCC" w:rsidRPr="00B94C78" w:rsidRDefault="000E2BCC" w:rsidP="00B5636F">
            <w:pPr>
              <w:rPr>
                <w:rFonts w:cstheme="minorHAnsi"/>
                <w:sz w:val="20"/>
                <w:szCs w:val="20"/>
              </w:rPr>
            </w:pPr>
          </w:p>
        </w:tc>
        <w:tc>
          <w:tcPr>
            <w:tcW w:w="1843" w:type="dxa"/>
          </w:tcPr>
          <w:p w14:paraId="2D4DAD6E" w14:textId="77777777" w:rsidR="000E2BCC" w:rsidRPr="00B94C78" w:rsidRDefault="000E2BCC" w:rsidP="00B5636F">
            <w:pPr>
              <w:rPr>
                <w:rFonts w:cstheme="minorHAnsi"/>
                <w:sz w:val="20"/>
                <w:szCs w:val="20"/>
              </w:rPr>
            </w:pPr>
            <w:r w:rsidRPr="00AE76FC">
              <w:rPr>
                <w:rFonts w:cstheme="minorHAnsi"/>
                <w:noProof/>
                <w:sz w:val="20"/>
                <w:szCs w:val="20"/>
              </w:rPr>
              <w:t>122.8</w:t>
            </w:r>
          </w:p>
        </w:tc>
        <w:tc>
          <w:tcPr>
            <w:tcW w:w="1933" w:type="dxa"/>
          </w:tcPr>
          <w:p w14:paraId="18032403" w14:textId="77777777" w:rsidR="000E2BCC" w:rsidRPr="00B94C78" w:rsidRDefault="000E2BCC" w:rsidP="00B5636F">
            <w:pPr>
              <w:rPr>
                <w:rFonts w:cstheme="minorHAnsi"/>
                <w:sz w:val="20"/>
                <w:szCs w:val="20"/>
              </w:rPr>
            </w:pPr>
          </w:p>
        </w:tc>
      </w:tr>
      <w:tr w:rsidR="000E2BCC" w:rsidRPr="00B94C78" w14:paraId="5053024B" w14:textId="77777777" w:rsidTr="00B5636F">
        <w:tc>
          <w:tcPr>
            <w:tcW w:w="1696" w:type="dxa"/>
          </w:tcPr>
          <w:p w14:paraId="6E391493" w14:textId="77777777" w:rsidR="000E2BCC" w:rsidRPr="00B94C78" w:rsidRDefault="000E2BCC" w:rsidP="00B5636F">
            <w:pPr>
              <w:rPr>
                <w:rFonts w:cstheme="minorHAnsi"/>
                <w:b/>
                <w:bCs/>
                <w:sz w:val="20"/>
                <w:szCs w:val="20"/>
              </w:rPr>
            </w:pPr>
            <w:r w:rsidRPr="00B94C78">
              <w:rPr>
                <w:rFonts w:cstheme="minorHAnsi"/>
                <w:b/>
                <w:bCs/>
                <w:sz w:val="20"/>
                <w:szCs w:val="20"/>
              </w:rPr>
              <w:t>IBCF</w:t>
            </w:r>
          </w:p>
        </w:tc>
        <w:tc>
          <w:tcPr>
            <w:tcW w:w="1701" w:type="dxa"/>
          </w:tcPr>
          <w:p w14:paraId="1ED73068" w14:textId="77777777" w:rsidR="000E2BCC" w:rsidRPr="00B94C78" w:rsidRDefault="000E2BCC" w:rsidP="00B5636F">
            <w:pPr>
              <w:rPr>
                <w:rFonts w:cstheme="minorHAnsi"/>
                <w:sz w:val="20"/>
                <w:szCs w:val="20"/>
              </w:rPr>
            </w:pPr>
            <w:r w:rsidRPr="00AE76FC">
              <w:rPr>
                <w:rFonts w:cstheme="minorHAnsi"/>
                <w:noProof/>
                <w:sz w:val="20"/>
                <w:szCs w:val="20"/>
              </w:rPr>
              <w:t>17.0</w:t>
            </w:r>
          </w:p>
        </w:tc>
        <w:tc>
          <w:tcPr>
            <w:tcW w:w="1843" w:type="dxa"/>
          </w:tcPr>
          <w:p w14:paraId="4068D9ED" w14:textId="77777777" w:rsidR="000E2BCC" w:rsidRPr="00B94C78" w:rsidRDefault="000E2BCC" w:rsidP="00B5636F">
            <w:pPr>
              <w:rPr>
                <w:rFonts w:cstheme="minorHAnsi"/>
                <w:sz w:val="20"/>
                <w:szCs w:val="20"/>
              </w:rPr>
            </w:pPr>
          </w:p>
        </w:tc>
        <w:tc>
          <w:tcPr>
            <w:tcW w:w="1843" w:type="dxa"/>
          </w:tcPr>
          <w:p w14:paraId="117D3244" w14:textId="77777777" w:rsidR="000E2BCC" w:rsidRPr="00B94C78" w:rsidRDefault="000E2BCC" w:rsidP="00B5636F">
            <w:pPr>
              <w:rPr>
                <w:rFonts w:cstheme="minorHAnsi"/>
                <w:sz w:val="20"/>
                <w:szCs w:val="20"/>
              </w:rPr>
            </w:pPr>
            <w:r w:rsidRPr="00AE76FC">
              <w:rPr>
                <w:rFonts w:cstheme="minorHAnsi"/>
                <w:noProof/>
                <w:sz w:val="20"/>
                <w:szCs w:val="20"/>
              </w:rPr>
              <w:t>17.0</w:t>
            </w:r>
          </w:p>
        </w:tc>
        <w:tc>
          <w:tcPr>
            <w:tcW w:w="1933" w:type="dxa"/>
          </w:tcPr>
          <w:p w14:paraId="0AFE1407" w14:textId="77777777" w:rsidR="000E2BCC" w:rsidRPr="00B94C78" w:rsidRDefault="000E2BCC" w:rsidP="00B5636F">
            <w:pPr>
              <w:rPr>
                <w:rFonts w:cstheme="minorHAnsi"/>
                <w:sz w:val="20"/>
                <w:szCs w:val="20"/>
              </w:rPr>
            </w:pPr>
          </w:p>
        </w:tc>
      </w:tr>
      <w:tr w:rsidR="000E2BCC" w:rsidRPr="00B94C78" w14:paraId="7AEE502E" w14:textId="77777777" w:rsidTr="00B5636F">
        <w:tc>
          <w:tcPr>
            <w:tcW w:w="1696" w:type="dxa"/>
          </w:tcPr>
          <w:p w14:paraId="1B8BE877" w14:textId="77777777" w:rsidR="000E2BCC" w:rsidRPr="00B94C78" w:rsidRDefault="000E2BCC" w:rsidP="00B5636F">
            <w:pPr>
              <w:rPr>
                <w:rFonts w:cstheme="minorHAnsi"/>
                <w:b/>
                <w:bCs/>
                <w:sz w:val="20"/>
                <w:szCs w:val="20"/>
              </w:rPr>
            </w:pPr>
            <w:r w:rsidRPr="00B94C78">
              <w:rPr>
                <w:rFonts w:cstheme="minorHAnsi"/>
                <w:b/>
                <w:bCs/>
                <w:sz w:val="20"/>
                <w:szCs w:val="20"/>
              </w:rPr>
              <w:t>Social Care Grant</w:t>
            </w:r>
          </w:p>
        </w:tc>
        <w:tc>
          <w:tcPr>
            <w:tcW w:w="1701" w:type="dxa"/>
          </w:tcPr>
          <w:p w14:paraId="6161E250" w14:textId="77777777" w:rsidR="000E2BCC" w:rsidRPr="00B94C78" w:rsidRDefault="000E2BCC" w:rsidP="00B5636F">
            <w:pPr>
              <w:rPr>
                <w:rFonts w:cstheme="minorHAnsi"/>
                <w:sz w:val="20"/>
                <w:szCs w:val="20"/>
              </w:rPr>
            </w:pPr>
            <w:r w:rsidRPr="00AE76FC">
              <w:rPr>
                <w:rFonts w:cstheme="minorHAnsi"/>
                <w:noProof/>
                <w:sz w:val="20"/>
                <w:szCs w:val="20"/>
              </w:rPr>
              <w:t>10.0</w:t>
            </w:r>
          </w:p>
        </w:tc>
        <w:tc>
          <w:tcPr>
            <w:tcW w:w="1843" w:type="dxa"/>
          </w:tcPr>
          <w:p w14:paraId="0334030A" w14:textId="77777777" w:rsidR="000E2BCC" w:rsidRPr="00B94C78" w:rsidRDefault="000E2BCC" w:rsidP="00B5636F">
            <w:pPr>
              <w:rPr>
                <w:rFonts w:cstheme="minorHAnsi"/>
                <w:sz w:val="20"/>
                <w:szCs w:val="20"/>
              </w:rPr>
            </w:pPr>
          </w:p>
        </w:tc>
        <w:tc>
          <w:tcPr>
            <w:tcW w:w="1843" w:type="dxa"/>
          </w:tcPr>
          <w:p w14:paraId="7D65404A" w14:textId="77777777" w:rsidR="000E2BCC" w:rsidRPr="00B94C78" w:rsidRDefault="000E2BCC" w:rsidP="00B5636F">
            <w:pPr>
              <w:rPr>
                <w:rFonts w:cstheme="minorHAnsi"/>
                <w:sz w:val="20"/>
                <w:szCs w:val="20"/>
              </w:rPr>
            </w:pPr>
            <w:r w:rsidRPr="00AE76FC">
              <w:rPr>
                <w:rFonts w:cstheme="minorHAnsi"/>
                <w:noProof/>
                <w:sz w:val="20"/>
                <w:szCs w:val="20"/>
              </w:rPr>
              <w:t>13.1</w:t>
            </w:r>
          </w:p>
        </w:tc>
        <w:tc>
          <w:tcPr>
            <w:tcW w:w="1933" w:type="dxa"/>
          </w:tcPr>
          <w:p w14:paraId="306056CA" w14:textId="77777777" w:rsidR="000E2BCC" w:rsidRPr="00B94C78" w:rsidRDefault="000E2BCC" w:rsidP="00B5636F">
            <w:pPr>
              <w:rPr>
                <w:rFonts w:cstheme="minorHAnsi"/>
                <w:sz w:val="20"/>
                <w:szCs w:val="20"/>
              </w:rPr>
            </w:pPr>
          </w:p>
        </w:tc>
      </w:tr>
      <w:tr w:rsidR="000E2BCC" w:rsidRPr="00B94C78" w14:paraId="0B5AD7F1" w14:textId="77777777" w:rsidTr="00B5636F">
        <w:tc>
          <w:tcPr>
            <w:tcW w:w="1696" w:type="dxa"/>
          </w:tcPr>
          <w:p w14:paraId="2386FBE2" w14:textId="77777777" w:rsidR="000E2BCC" w:rsidRPr="00B94C78" w:rsidRDefault="000E2BCC" w:rsidP="00B5636F">
            <w:pPr>
              <w:rPr>
                <w:rFonts w:cstheme="minorHAnsi"/>
                <w:b/>
                <w:bCs/>
                <w:sz w:val="20"/>
                <w:szCs w:val="20"/>
              </w:rPr>
            </w:pPr>
            <w:r w:rsidRPr="00B94C78">
              <w:rPr>
                <w:rFonts w:cstheme="minorHAnsi"/>
                <w:b/>
                <w:bCs/>
                <w:sz w:val="20"/>
                <w:szCs w:val="20"/>
              </w:rPr>
              <w:t>New Homes Bonus</w:t>
            </w:r>
          </w:p>
        </w:tc>
        <w:tc>
          <w:tcPr>
            <w:tcW w:w="1701" w:type="dxa"/>
          </w:tcPr>
          <w:p w14:paraId="0C79DAA8" w14:textId="77777777" w:rsidR="000E2BCC" w:rsidRPr="00B94C78" w:rsidRDefault="000E2BCC" w:rsidP="00B5636F">
            <w:pPr>
              <w:rPr>
                <w:rFonts w:cstheme="minorHAnsi"/>
                <w:sz w:val="20"/>
                <w:szCs w:val="20"/>
              </w:rPr>
            </w:pPr>
            <w:r w:rsidRPr="00AE76FC">
              <w:rPr>
                <w:rFonts w:cstheme="minorHAnsi"/>
                <w:noProof/>
                <w:sz w:val="20"/>
                <w:szCs w:val="20"/>
              </w:rPr>
              <w:t>5.9</w:t>
            </w:r>
          </w:p>
        </w:tc>
        <w:tc>
          <w:tcPr>
            <w:tcW w:w="1843" w:type="dxa"/>
          </w:tcPr>
          <w:p w14:paraId="39C6126F" w14:textId="77777777" w:rsidR="000E2BCC" w:rsidRPr="00B94C78" w:rsidRDefault="000E2BCC" w:rsidP="00B5636F">
            <w:pPr>
              <w:rPr>
                <w:rFonts w:cstheme="minorHAnsi"/>
                <w:sz w:val="20"/>
                <w:szCs w:val="20"/>
              </w:rPr>
            </w:pPr>
          </w:p>
        </w:tc>
        <w:tc>
          <w:tcPr>
            <w:tcW w:w="1843" w:type="dxa"/>
          </w:tcPr>
          <w:p w14:paraId="7EBDF706" w14:textId="77777777" w:rsidR="000E2BCC" w:rsidRPr="00B94C78" w:rsidRDefault="000E2BCC" w:rsidP="00B5636F">
            <w:pPr>
              <w:rPr>
                <w:rFonts w:cstheme="minorHAnsi"/>
                <w:sz w:val="20"/>
                <w:szCs w:val="20"/>
              </w:rPr>
            </w:pPr>
            <w:r w:rsidRPr="00AE76FC">
              <w:rPr>
                <w:rFonts w:cstheme="minorHAnsi"/>
                <w:noProof/>
                <w:sz w:val="20"/>
                <w:szCs w:val="20"/>
              </w:rPr>
              <w:t>4.7</w:t>
            </w:r>
          </w:p>
        </w:tc>
        <w:tc>
          <w:tcPr>
            <w:tcW w:w="1933" w:type="dxa"/>
          </w:tcPr>
          <w:p w14:paraId="58BAA50D" w14:textId="77777777" w:rsidR="000E2BCC" w:rsidRPr="00B94C78" w:rsidRDefault="000E2BCC" w:rsidP="00B5636F">
            <w:pPr>
              <w:rPr>
                <w:rFonts w:cstheme="minorHAnsi"/>
                <w:sz w:val="20"/>
                <w:szCs w:val="20"/>
              </w:rPr>
            </w:pPr>
          </w:p>
        </w:tc>
      </w:tr>
      <w:tr w:rsidR="000E2BCC" w:rsidRPr="00B94C78" w14:paraId="7A0FA19F" w14:textId="77777777" w:rsidTr="00B5636F">
        <w:tc>
          <w:tcPr>
            <w:tcW w:w="1696" w:type="dxa"/>
          </w:tcPr>
          <w:p w14:paraId="371AE176" w14:textId="77777777" w:rsidR="000E2BCC" w:rsidRPr="00B94C78" w:rsidRDefault="000E2BCC" w:rsidP="00B5636F">
            <w:pPr>
              <w:rPr>
                <w:rFonts w:cstheme="minorHAnsi"/>
                <w:b/>
                <w:bCs/>
                <w:sz w:val="20"/>
                <w:szCs w:val="20"/>
              </w:rPr>
            </w:pPr>
            <w:r w:rsidRPr="00B94C78">
              <w:rPr>
                <w:rFonts w:cstheme="minorHAnsi"/>
                <w:b/>
                <w:bCs/>
                <w:sz w:val="20"/>
                <w:szCs w:val="20"/>
              </w:rPr>
              <w:t>Rural Delivery Grant</w:t>
            </w:r>
          </w:p>
        </w:tc>
        <w:tc>
          <w:tcPr>
            <w:tcW w:w="1701" w:type="dxa"/>
          </w:tcPr>
          <w:p w14:paraId="1D484C74" w14:textId="77777777" w:rsidR="000E2BCC" w:rsidRPr="00B94C78" w:rsidRDefault="000E2BCC" w:rsidP="00B5636F">
            <w:pPr>
              <w:rPr>
                <w:rFonts w:cstheme="minorHAnsi"/>
                <w:sz w:val="20"/>
                <w:szCs w:val="20"/>
              </w:rPr>
            </w:pPr>
            <w:r w:rsidRPr="00AE76FC">
              <w:rPr>
                <w:rFonts w:cstheme="minorHAnsi"/>
                <w:noProof/>
                <w:sz w:val="20"/>
                <w:szCs w:val="20"/>
              </w:rPr>
              <w:t>0.0</w:t>
            </w:r>
          </w:p>
        </w:tc>
        <w:tc>
          <w:tcPr>
            <w:tcW w:w="1843" w:type="dxa"/>
          </w:tcPr>
          <w:p w14:paraId="79A9B6C9" w14:textId="77777777" w:rsidR="000E2BCC" w:rsidRPr="00B94C78" w:rsidRDefault="000E2BCC" w:rsidP="00B5636F">
            <w:pPr>
              <w:rPr>
                <w:rFonts w:cstheme="minorHAnsi"/>
                <w:sz w:val="20"/>
                <w:szCs w:val="20"/>
              </w:rPr>
            </w:pPr>
          </w:p>
        </w:tc>
        <w:tc>
          <w:tcPr>
            <w:tcW w:w="1843" w:type="dxa"/>
          </w:tcPr>
          <w:p w14:paraId="7ED62325" w14:textId="77777777" w:rsidR="000E2BCC" w:rsidRPr="00B94C78" w:rsidRDefault="000E2BCC" w:rsidP="00B5636F">
            <w:pPr>
              <w:rPr>
                <w:rFonts w:cstheme="minorHAnsi"/>
                <w:sz w:val="20"/>
                <w:szCs w:val="20"/>
              </w:rPr>
            </w:pPr>
            <w:r w:rsidRPr="00AE76FC">
              <w:rPr>
                <w:rFonts w:cstheme="minorHAnsi"/>
                <w:noProof/>
                <w:sz w:val="20"/>
                <w:szCs w:val="20"/>
              </w:rPr>
              <w:t>0.0</w:t>
            </w:r>
          </w:p>
        </w:tc>
        <w:tc>
          <w:tcPr>
            <w:tcW w:w="1933" w:type="dxa"/>
          </w:tcPr>
          <w:p w14:paraId="780F3275" w14:textId="77777777" w:rsidR="000E2BCC" w:rsidRPr="00B94C78" w:rsidRDefault="000E2BCC" w:rsidP="00B5636F">
            <w:pPr>
              <w:rPr>
                <w:rFonts w:cstheme="minorHAnsi"/>
                <w:sz w:val="20"/>
                <w:szCs w:val="20"/>
              </w:rPr>
            </w:pPr>
          </w:p>
        </w:tc>
      </w:tr>
      <w:tr w:rsidR="000E2BCC" w:rsidRPr="00B94C78" w14:paraId="1D2382FC" w14:textId="77777777" w:rsidTr="00B5636F">
        <w:tc>
          <w:tcPr>
            <w:tcW w:w="1696" w:type="dxa"/>
          </w:tcPr>
          <w:p w14:paraId="44B838FD" w14:textId="77777777" w:rsidR="000E2BCC" w:rsidRPr="00B94C78" w:rsidRDefault="000E2BCC" w:rsidP="00B5636F">
            <w:pPr>
              <w:rPr>
                <w:rFonts w:cstheme="minorHAnsi"/>
                <w:b/>
                <w:bCs/>
                <w:sz w:val="20"/>
                <w:szCs w:val="20"/>
              </w:rPr>
            </w:pPr>
            <w:r w:rsidRPr="00B94C78">
              <w:rPr>
                <w:rFonts w:cstheme="minorHAnsi"/>
                <w:b/>
                <w:bCs/>
                <w:sz w:val="20"/>
                <w:szCs w:val="20"/>
              </w:rPr>
              <w:t>Lower Tier Grant</w:t>
            </w:r>
          </w:p>
        </w:tc>
        <w:tc>
          <w:tcPr>
            <w:tcW w:w="1701" w:type="dxa"/>
          </w:tcPr>
          <w:p w14:paraId="6A6F0EDC" w14:textId="77777777" w:rsidR="000E2BCC" w:rsidRPr="00B94C78" w:rsidRDefault="000E2BCC" w:rsidP="00B5636F">
            <w:pPr>
              <w:rPr>
                <w:rFonts w:cstheme="minorHAnsi"/>
                <w:sz w:val="20"/>
                <w:szCs w:val="20"/>
              </w:rPr>
            </w:pPr>
          </w:p>
        </w:tc>
        <w:tc>
          <w:tcPr>
            <w:tcW w:w="1843" w:type="dxa"/>
          </w:tcPr>
          <w:p w14:paraId="4199FCAB" w14:textId="77777777" w:rsidR="000E2BCC" w:rsidRPr="00B94C78" w:rsidRDefault="000E2BCC" w:rsidP="00B5636F">
            <w:pPr>
              <w:rPr>
                <w:rFonts w:cstheme="minorHAnsi"/>
                <w:sz w:val="20"/>
                <w:szCs w:val="20"/>
              </w:rPr>
            </w:pPr>
          </w:p>
        </w:tc>
        <w:tc>
          <w:tcPr>
            <w:tcW w:w="1843" w:type="dxa"/>
          </w:tcPr>
          <w:p w14:paraId="4B7EF16E" w14:textId="77777777" w:rsidR="000E2BCC" w:rsidRPr="00B94C78" w:rsidRDefault="000E2BCC" w:rsidP="00B5636F">
            <w:pPr>
              <w:rPr>
                <w:rFonts w:cstheme="minorHAnsi"/>
                <w:sz w:val="20"/>
                <w:szCs w:val="20"/>
              </w:rPr>
            </w:pPr>
            <w:r w:rsidRPr="00AE76FC">
              <w:rPr>
                <w:rFonts w:cstheme="minorHAnsi"/>
                <w:noProof/>
                <w:sz w:val="20"/>
                <w:szCs w:val="20"/>
              </w:rPr>
              <w:t>0.7</w:t>
            </w:r>
          </w:p>
        </w:tc>
        <w:tc>
          <w:tcPr>
            <w:tcW w:w="1933" w:type="dxa"/>
          </w:tcPr>
          <w:p w14:paraId="6000E379" w14:textId="77777777" w:rsidR="000E2BCC" w:rsidRPr="00B94C78" w:rsidRDefault="000E2BCC" w:rsidP="00B5636F">
            <w:pPr>
              <w:rPr>
                <w:rFonts w:cstheme="minorHAnsi"/>
                <w:sz w:val="20"/>
                <w:szCs w:val="20"/>
              </w:rPr>
            </w:pPr>
          </w:p>
        </w:tc>
      </w:tr>
    </w:tbl>
    <w:p w14:paraId="7664B1D8" w14:textId="77777777" w:rsidR="000E2BCC" w:rsidRDefault="000E2BCC">
      <w:pPr>
        <w:rPr>
          <w:rFonts w:cstheme="minorHAnsi"/>
          <w:sz w:val="20"/>
          <w:szCs w:val="20"/>
        </w:rPr>
      </w:pPr>
    </w:p>
    <w:p w14:paraId="1007A36F" w14:textId="77777777" w:rsidR="000E2BCC" w:rsidRPr="00B94C78" w:rsidRDefault="000E2BCC">
      <w:pPr>
        <w:rPr>
          <w:rFonts w:cstheme="minorHAnsi"/>
          <w:sz w:val="20"/>
          <w:szCs w:val="20"/>
        </w:rPr>
      </w:pPr>
    </w:p>
    <w:p w14:paraId="10158576" w14:textId="77777777" w:rsidR="000E2BCC" w:rsidRDefault="000E2BCC"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24ADB2D2" w14:textId="77777777" w:rsidR="000E2BCC" w:rsidRDefault="000E2BCC"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36B1E98C" w14:textId="77777777" w:rsidR="000E2BCC" w:rsidRDefault="000E2BCC" w:rsidP="00435713">
      <w:pPr>
        <w:ind w:left="720"/>
        <w:rPr>
          <w:rFonts w:cstheme="minorHAnsi"/>
          <w:b/>
          <w:bCs/>
          <w:sz w:val="20"/>
          <w:szCs w:val="20"/>
        </w:rPr>
      </w:pPr>
      <w:r w:rsidRPr="00AE76FC">
        <w:rPr>
          <w:rFonts w:cstheme="minorHAnsi"/>
          <w:noProof/>
          <w:sz w:val="20"/>
          <w:szCs w:val="20"/>
        </w:rPr>
        <w:t>https://data.leicester.gov.uk/explore/dataset/covid-19-support-to-providers/information/</w:t>
      </w:r>
      <w:r>
        <w:rPr>
          <w:rFonts w:cstheme="minorHAnsi"/>
          <w:b/>
          <w:bCs/>
          <w:sz w:val="20"/>
          <w:szCs w:val="20"/>
        </w:rPr>
        <w:t xml:space="preserve"> </w:t>
      </w:r>
    </w:p>
    <w:p w14:paraId="62596FBB" w14:textId="77777777" w:rsidR="000E2BCC" w:rsidRPr="00435713" w:rsidRDefault="000E2BCC" w:rsidP="00F824EA">
      <w:pPr>
        <w:rPr>
          <w:rStyle w:val="Hyperlink"/>
          <w:rFonts w:cstheme="minorHAnsi"/>
          <w:b/>
          <w:bCs/>
          <w:color w:val="auto"/>
          <w:sz w:val="20"/>
          <w:szCs w:val="20"/>
          <w:u w:val="none"/>
        </w:rPr>
      </w:pPr>
    </w:p>
    <w:p w14:paraId="1C204AE7" w14:textId="77777777" w:rsidR="000E2BCC" w:rsidRPr="000221AD" w:rsidRDefault="000E2BCC">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0E2BCC" w:rsidRPr="00B94C78" w14:paraId="65A8862E" w14:textId="77777777" w:rsidTr="00236E77">
        <w:tc>
          <w:tcPr>
            <w:tcW w:w="3114" w:type="dxa"/>
          </w:tcPr>
          <w:p w14:paraId="1DE63DF6" w14:textId="77777777" w:rsidR="000E2BCC" w:rsidRDefault="000E2BCC">
            <w:pPr>
              <w:rPr>
                <w:rFonts w:cstheme="minorHAnsi"/>
                <w:b/>
                <w:bCs/>
                <w:sz w:val="20"/>
                <w:szCs w:val="20"/>
              </w:rPr>
            </w:pPr>
            <w:r w:rsidRPr="00B94C78">
              <w:rPr>
                <w:rFonts w:cstheme="minorHAnsi"/>
                <w:b/>
                <w:bCs/>
                <w:sz w:val="20"/>
                <w:szCs w:val="20"/>
              </w:rPr>
              <w:lastRenderedPageBreak/>
              <w:t>FOI Question (Feb 2021)</w:t>
            </w:r>
          </w:p>
          <w:p w14:paraId="24E3C921" w14:textId="77777777" w:rsidR="000E2BCC" w:rsidRPr="00B94C78" w:rsidRDefault="000E2BCC">
            <w:pPr>
              <w:rPr>
                <w:rFonts w:cstheme="minorHAnsi"/>
                <w:b/>
                <w:bCs/>
                <w:sz w:val="20"/>
                <w:szCs w:val="20"/>
              </w:rPr>
            </w:pPr>
            <w:r>
              <w:rPr>
                <w:rFonts w:cstheme="minorHAnsi"/>
                <w:b/>
                <w:bCs/>
                <w:sz w:val="20"/>
                <w:szCs w:val="20"/>
              </w:rPr>
              <w:t>COVID/Occupancy/Fees</w:t>
            </w:r>
          </w:p>
        </w:tc>
        <w:tc>
          <w:tcPr>
            <w:tcW w:w="5902" w:type="dxa"/>
          </w:tcPr>
          <w:p w14:paraId="51A7CAC2" w14:textId="77777777" w:rsidR="000E2BCC" w:rsidRDefault="000E2BCC"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D1A512A" w14:textId="77777777" w:rsidR="000E2BCC" w:rsidRPr="00B94C78" w:rsidRDefault="000E2BCC"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0E2BCC" w:rsidRPr="00B94C78" w14:paraId="7B75E06F" w14:textId="77777777" w:rsidTr="00236E77">
        <w:tc>
          <w:tcPr>
            <w:tcW w:w="3114" w:type="dxa"/>
          </w:tcPr>
          <w:p w14:paraId="0D308F52" w14:textId="77777777" w:rsidR="000E2BCC" w:rsidRDefault="000E2BCC"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1AF6F2E4" w14:textId="77777777" w:rsidR="000E2BCC" w:rsidRPr="00435713" w:rsidRDefault="000E2BCC" w:rsidP="00435713">
            <w:pPr>
              <w:jc w:val="both"/>
              <w:rPr>
                <w:rFonts w:cstheme="minorHAnsi"/>
                <w:sz w:val="20"/>
                <w:szCs w:val="20"/>
              </w:rPr>
            </w:pPr>
            <w:r>
              <w:rPr>
                <w:rFonts w:cstheme="minorHAnsi"/>
                <w:b/>
                <w:bCs/>
                <w:sz w:val="20"/>
                <w:szCs w:val="20"/>
              </w:rPr>
              <w:t>(</w:t>
            </w:r>
            <w:proofErr w:type="gramStart"/>
            <w:r>
              <w:rPr>
                <w:rFonts w:cstheme="minorHAnsi"/>
                <w:b/>
                <w:bCs/>
                <w:sz w:val="20"/>
                <w:szCs w:val="20"/>
              </w:rPr>
              <w:t>blank</w:t>
            </w:r>
            <w:proofErr w:type="gramEnd"/>
            <w:r>
              <w:rPr>
                <w:rFonts w:cstheme="minorHAnsi"/>
                <w:b/>
                <w:bCs/>
                <w:sz w:val="20"/>
                <w:szCs w:val="20"/>
              </w:rPr>
              <w:t xml:space="preserve"> means no response)</w:t>
            </w:r>
          </w:p>
        </w:tc>
        <w:tc>
          <w:tcPr>
            <w:tcW w:w="5902" w:type="dxa"/>
          </w:tcPr>
          <w:p w14:paraId="0ED0CDDA" w14:textId="77777777" w:rsidR="000E2BCC" w:rsidRPr="00693B48" w:rsidRDefault="000E2BCC">
            <w:pPr>
              <w:rPr>
                <w:rFonts w:cstheme="minorHAnsi"/>
                <w:noProof/>
                <w:sz w:val="20"/>
                <w:szCs w:val="20"/>
              </w:rPr>
            </w:pPr>
            <w:r w:rsidRPr="00AE76FC">
              <w:rPr>
                <w:rFonts w:cstheme="minorHAnsi"/>
                <w:noProof/>
                <w:sz w:val="20"/>
                <w:szCs w:val="20"/>
              </w:rPr>
              <w:t>http://www.careengland.org.uk/members/leicester-city-council</w:t>
            </w:r>
          </w:p>
        </w:tc>
      </w:tr>
      <w:tr w:rsidR="000E2BCC" w:rsidRPr="00B94C78" w14:paraId="7F111D41" w14:textId="77777777" w:rsidTr="00236E77">
        <w:tc>
          <w:tcPr>
            <w:tcW w:w="3114" w:type="dxa"/>
          </w:tcPr>
          <w:p w14:paraId="74300406"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71174433" w14:textId="77777777" w:rsidR="000E2BCC" w:rsidRPr="00B94C78" w:rsidRDefault="000E2BCC">
            <w:pPr>
              <w:rPr>
                <w:rFonts w:cstheme="minorHAnsi"/>
                <w:sz w:val="20"/>
                <w:szCs w:val="20"/>
              </w:rPr>
            </w:pPr>
          </w:p>
        </w:tc>
        <w:tc>
          <w:tcPr>
            <w:tcW w:w="5902" w:type="dxa"/>
          </w:tcPr>
          <w:p w14:paraId="24A059A1" w14:textId="77777777" w:rsidR="000E2BCC" w:rsidRPr="00B94C78" w:rsidRDefault="000E2BCC">
            <w:pPr>
              <w:rPr>
                <w:rFonts w:cstheme="minorHAnsi"/>
                <w:noProof/>
                <w:sz w:val="20"/>
                <w:szCs w:val="20"/>
              </w:rPr>
            </w:pPr>
            <w:r w:rsidRPr="00AE76FC">
              <w:rPr>
                <w:rFonts w:cstheme="minorHAnsi"/>
                <w:noProof/>
                <w:sz w:val="20"/>
                <w:szCs w:val="20"/>
              </w:rPr>
              <w:t>From Mar 19th, 10% fee uplift for in and out of area placements plus support funding for no LCC funded placements.  May-Sep IFC1 87% of £3.7m to care homes,  Oct-Mar 21 IFC2 80% on per bed basis topped up with 20% discretionary allocation resulting in over 80% to care homes, WFC and RT.</w:t>
            </w:r>
          </w:p>
          <w:p w14:paraId="369B4E21" w14:textId="77777777" w:rsidR="000E2BCC" w:rsidRPr="00B94C78" w:rsidRDefault="000E2BCC">
            <w:pPr>
              <w:rPr>
                <w:rFonts w:cstheme="minorHAnsi"/>
                <w:sz w:val="20"/>
                <w:szCs w:val="20"/>
              </w:rPr>
            </w:pPr>
          </w:p>
        </w:tc>
      </w:tr>
      <w:tr w:rsidR="000E2BCC" w:rsidRPr="00B94C78" w14:paraId="2A16552F" w14:textId="77777777" w:rsidTr="00236E77">
        <w:tc>
          <w:tcPr>
            <w:tcW w:w="3114" w:type="dxa"/>
          </w:tcPr>
          <w:p w14:paraId="4E9C3B93"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5AA66512" w14:textId="77777777" w:rsidR="000E2BCC" w:rsidRPr="00B94C78" w:rsidRDefault="000E2BCC">
            <w:pPr>
              <w:rPr>
                <w:rFonts w:cstheme="minorHAnsi"/>
                <w:sz w:val="20"/>
                <w:szCs w:val="20"/>
              </w:rPr>
            </w:pPr>
          </w:p>
        </w:tc>
        <w:tc>
          <w:tcPr>
            <w:tcW w:w="5902" w:type="dxa"/>
          </w:tcPr>
          <w:p w14:paraId="3C80483E" w14:textId="77777777" w:rsidR="000E2BCC" w:rsidRPr="00B94C78" w:rsidRDefault="000E2BCC">
            <w:pPr>
              <w:rPr>
                <w:rFonts w:cstheme="minorHAnsi"/>
                <w:noProof/>
                <w:sz w:val="20"/>
                <w:szCs w:val="20"/>
              </w:rPr>
            </w:pPr>
            <w:r w:rsidRPr="00AE76FC">
              <w:rPr>
                <w:rFonts w:cstheme="minorHAnsi"/>
                <w:noProof/>
                <w:sz w:val="20"/>
                <w:szCs w:val="20"/>
              </w:rPr>
              <w:t>Arrangements post 31/03 subject to further DHSC announcement</w:t>
            </w:r>
            <w:r w:rsidRPr="00B94C78">
              <w:rPr>
                <w:rFonts w:cstheme="minorHAnsi"/>
                <w:noProof/>
                <w:sz w:val="20"/>
                <w:szCs w:val="20"/>
              </w:rPr>
              <w:t xml:space="preserve"> </w:t>
            </w:r>
          </w:p>
          <w:p w14:paraId="20605129" w14:textId="77777777" w:rsidR="000E2BCC" w:rsidRPr="00B94C78" w:rsidRDefault="000E2BCC">
            <w:pPr>
              <w:rPr>
                <w:rFonts w:cstheme="minorHAnsi"/>
                <w:sz w:val="20"/>
                <w:szCs w:val="20"/>
              </w:rPr>
            </w:pPr>
          </w:p>
        </w:tc>
      </w:tr>
      <w:tr w:rsidR="000E2BCC" w:rsidRPr="00B94C78" w14:paraId="20C71737" w14:textId="77777777" w:rsidTr="00236E77">
        <w:tc>
          <w:tcPr>
            <w:tcW w:w="3114" w:type="dxa"/>
          </w:tcPr>
          <w:p w14:paraId="35CEA3E6"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3726E65" w14:textId="77777777" w:rsidR="000E2BCC" w:rsidRPr="00B94C78" w:rsidRDefault="000E2BCC">
            <w:pPr>
              <w:rPr>
                <w:rFonts w:cstheme="minorHAnsi"/>
                <w:sz w:val="20"/>
                <w:szCs w:val="20"/>
              </w:rPr>
            </w:pPr>
          </w:p>
        </w:tc>
        <w:tc>
          <w:tcPr>
            <w:tcW w:w="5902" w:type="dxa"/>
          </w:tcPr>
          <w:p w14:paraId="6801E93D" w14:textId="77777777" w:rsidR="000E2BCC" w:rsidRPr="00B94C78" w:rsidRDefault="000E2BCC">
            <w:pPr>
              <w:rPr>
                <w:rFonts w:cstheme="minorHAnsi"/>
                <w:noProof/>
                <w:sz w:val="20"/>
                <w:szCs w:val="20"/>
              </w:rPr>
            </w:pPr>
            <w:r w:rsidRPr="00AE76FC">
              <w:rPr>
                <w:rFonts w:cstheme="minorHAnsi"/>
                <w:noProof/>
                <w:sz w:val="20"/>
                <w:szCs w:val="20"/>
              </w:rPr>
              <w:t>Some block arrangements put in place for asymptomatic discharges the consequence of which would address falling occupancy in those homes.  No wider financial economic support offered for occupancy but the impact was reported to the DHSC as part of the Local Care Home Support Planning submission</w:t>
            </w:r>
            <w:r w:rsidRPr="00B94C78">
              <w:rPr>
                <w:rFonts w:cstheme="minorHAnsi"/>
                <w:noProof/>
                <w:sz w:val="20"/>
                <w:szCs w:val="20"/>
              </w:rPr>
              <w:t xml:space="preserve"> </w:t>
            </w:r>
          </w:p>
          <w:p w14:paraId="2C5DAD1E" w14:textId="77777777" w:rsidR="000E2BCC" w:rsidRPr="00B94C78" w:rsidRDefault="000E2BCC">
            <w:pPr>
              <w:rPr>
                <w:rFonts w:cstheme="minorHAnsi"/>
                <w:sz w:val="20"/>
                <w:szCs w:val="20"/>
              </w:rPr>
            </w:pPr>
          </w:p>
        </w:tc>
      </w:tr>
      <w:tr w:rsidR="000E2BCC" w:rsidRPr="00B94C78" w14:paraId="2C5F07D7" w14:textId="77777777" w:rsidTr="00236E77">
        <w:tc>
          <w:tcPr>
            <w:tcW w:w="3114" w:type="dxa"/>
          </w:tcPr>
          <w:p w14:paraId="10D25F1E"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7197B5F9" w14:textId="77777777" w:rsidR="000E2BCC" w:rsidRPr="00B94C78" w:rsidRDefault="000E2BCC">
            <w:pPr>
              <w:rPr>
                <w:rFonts w:cstheme="minorHAnsi"/>
                <w:sz w:val="20"/>
                <w:szCs w:val="20"/>
              </w:rPr>
            </w:pPr>
          </w:p>
        </w:tc>
        <w:tc>
          <w:tcPr>
            <w:tcW w:w="5902" w:type="dxa"/>
          </w:tcPr>
          <w:p w14:paraId="642CF483" w14:textId="77777777" w:rsidR="000E2BCC" w:rsidRPr="00B94C78" w:rsidRDefault="000E2BCC">
            <w:pPr>
              <w:rPr>
                <w:rFonts w:cstheme="minorHAnsi"/>
                <w:noProof/>
                <w:sz w:val="20"/>
                <w:szCs w:val="20"/>
              </w:rPr>
            </w:pPr>
            <w:r w:rsidRPr="00AE76FC">
              <w:rPr>
                <w:rFonts w:cstheme="minorHAnsi"/>
                <w:noProof/>
                <w:sz w:val="20"/>
                <w:szCs w:val="20"/>
              </w:rPr>
              <w:t>Mar 89.5 Apr 88.5, Dec 82.5, Jan 81.5%</w:t>
            </w:r>
            <w:r w:rsidRPr="00B94C78">
              <w:rPr>
                <w:rFonts w:cstheme="minorHAnsi"/>
                <w:noProof/>
                <w:sz w:val="20"/>
                <w:szCs w:val="20"/>
              </w:rPr>
              <w:t xml:space="preserve"> </w:t>
            </w:r>
          </w:p>
          <w:p w14:paraId="2BAD2487" w14:textId="77777777" w:rsidR="000E2BCC" w:rsidRPr="00B94C78" w:rsidRDefault="000E2BCC">
            <w:pPr>
              <w:rPr>
                <w:rFonts w:cstheme="minorHAnsi"/>
                <w:sz w:val="20"/>
                <w:szCs w:val="20"/>
              </w:rPr>
            </w:pPr>
          </w:p>
        </w:tc>
      </w:tr>
      <w:tr w:rsidR="000E2BCC" w:rsidRPr="00B94C78" w14:paraId="75A49B7A" w14:textId="77777777" w:rsidTr="00236E77">
        <w:tc>
          <w:tcPr>
            <w:tcW w:w="3114" w:type="dxa"/>
          </w:tcPr>
          <w:p w14:paraId="54BC90CE" w14:textId="77777777" w:rsidR="000E2BCC" w:rsidRPr="00B94C78" w:rsidRDefault="000E2BCC"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610C1689" w14:textId="77777777" w:rsidR="000E2BCC" w:rsidRPr="00B94C78" w:rsidRDefault="000E2BCC">
            <w:pPr>
              <w:rPr>
                <w:rFonts w:cstheme="minorHAnsi"/>
                <w:noProof/>
                <w:sz w:val="20"/>
                <w:szCs w:val="20"/>
              </w:rPr>
            </w:pPr>
            <w:r w:rsidRPr="00AE76FC">
              <w:rPr>
                <w:rFonts w:cstheme="minorHAnsi"/>
                <w:noProof/>
                <w:sz w:val="20"/>
                <w:szCs w:val="20"/>
              </w:rPr>
              <w:t>Subject to a short consultation and are linked to NLW/NMW, CPI for non wage inflation and other cost pressures such as insurance due to covid.</w:t>
            </w:r>
            <w:r w:rsidRPr="00B94C78">
              <w:rPr>
                <w:rFonts w:cstheme="minorHAnsi"/>
                <w:noProof/>
                <w:sz w:val="20"/>
                <w:szCs w:val="20"/>
              </w:rPr>
              <w:t xml:space="preserve"> </w:t>
            </w:r>
          </w:p>
          <w:p w14:paraId="27C96E99" w14:textId="77777777" w:rsidR="000E2BCC" w:rsidRPr="00B94C78" w:rsidRDefault="000E2BCC">
            <w:pPr>
              <w:rPr>
                <w:rFonts w:cstheme="minorHAnsi"/>
                <w:sz w:val="20"/>
                <w:szCs w:val="20"/>
              </w:rPr>
            </w:pPr>
          </w:p>
        </w:tc>
      </w:tr>
      <w:tr w:rsidR="000E2BCC" w:rsidRPr="00B94C78" w14:paraId="53BA8D93" w14:textId="77777777" w:rsidTr="00236E77">
        <w:tc>
          <w:tcPr>
            <w:tcW w:w="3114" w:type="dxa"/>
          </w:tcPr>
          <w:p w14:paraId="46ED847E"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2100A247" w14:textId="77777777" w:rsidR="000E2BCC" w:rsidRPr="00B94C78" w:rsidRDefault="000E2BCC">
            <w:pPr>
              <w:rPr>
                <w:rFonts w:cstheme="minorHAnsi"/>
                <w:sz w:val="20"/>
                <w:szCs w:val="20"/>
              </w:rPr>
            </w:pPr>
          </w:p>
        </w:tc>
        <w:tc>
          <w:tcPr>
            <w:tcW w:w="5902" w:type="dxa"/>
          </w:tcPr>
          <w:p w14:paraId="305E42BA" w14:textId="77777777" w:rsidR="000E2BCC" w:rsidRPr="00B94C78" w:rsidRDefault="000E2BCC">
            <w:pPr>
              <w:rPr>
                <w:rFonts w:cstheme="minorHAnsi"/>
                <w:noProof/>
                <w:sz w:val="20"/>
                <w:szCs w:val="20"/>
              </w:rPr>
            </w:pPr>
            <w:r w:rsidRPr="00AE76FC">
              <w:rPr>
                <w:rFonts w:cstheme="minorHAnsi"/>
                <w:noProof/>
                <w:sz w:val="20"/>
                <w:szCs w:val="20"/>
              </w:rPr>
              <w:t>See Q1-5</w:t>
            </w:r>
            <w:r w:rsidRPr="00B94C78">
              <w:rPr>
                <w:rFonts w:cstheme="minorHAnsi"/>
                <w:noProof/>
                <w:sz w:val="20"/>
                <w:szCs w:val="20"/>
              </w:rPr>
              <w:t xml:space="preserve"> </w:t>
            </w:r>
          </w:p>
          <w:p w14:paraId="2B32B79B" w14:textId="77777777" w:rsidR="000E2BCC" w:rsidRPr="00B94C78" w:rsidRDefault="000E2BCC">
            <w:pPr>
              <w:rPr>
                <w:rFonts w:cstheme="minorHAnsi"/>
                <w:sz w:val="20"/>
                <w:szCs w:val="20"/>
              </w:rPr>
            </w:pPr>
          </w:p>
        </w:tc>
      </w:tr>
      <w:tr w:rsidR="000E2BCC" w:rsidRPr="00B94C78" w14:paraId="63A2E626" w14:textId="77777777" w:rsidTr="00236E77">
        <w:tc>
          <w:tcPr>
            <w:tcW w:w="3114" w:type="dxa"/>
          </w:tcPr>
          <w:p w14:paraId="36D61931" w14:textId="77777777" w:rsidR="000E2BCC" w:rsidRPr="00B94C78" w:rsidRDefault="000E2BCC"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4E915001" w14:textId="77777777" w:rsidR="000E2BCC" w:rsidRPr="00B94C78" w:rsidRDefault="000E2BCC">
            <w:pPr>
              <w:rPr>
                <w:rFonts w:cstheme="minorHAnsi"/>
                <w:sz w:val="20"/>
                <w:szCs w:val="20"/>
              </w:rPr>
            </w:pPr>
          </w:p>
        </w:tc>
        <w:tc>
          <w:tcPr>
            <w:tcW w:w="5902" w:type="dxa"/>
          </w:tcPr>
          <w:p w14:paraId="37B72316" w14:textId="77777777" w:rsidR="000E2BCC" w:rsidRPr="00B94C78" w:rsidRDefault="000E2BCC">
            <w:pPr>
              <w:rPr>
                <w:rFonts w:cstheme="minorHAnsi"/>
                <w:noProof/>
                <w:sz w:val="20"/>
                <w:szCs w:val="20"/>
              </w:rPr>
            </w:pPr>
            <w:r w:rsidRPr="00AE76FC">
              <w:rPr>
                <w:rFonts w:cstheme="minorHAnsi"/>
                <w:noProof/>
                <w:sz w:val="20"/>
                <w:szCs w:val="20"/>
              </w:rPr>
              <w:t>See Q5</w:t>
            </w:r>
            <w:r w:rsidRPr="00B94C78">
              <w:rPr>
                <w:rFonts w:cstheme="minorHAnsi"/>
                <w:noProof/>
                <w:sz w:val="20"/>
                <w:szCs w:val="20"/>
              </w:rPr>
              <w:t xml:space="preserve"> </w:t>
            </w:r>
          </w:p>
          <w:p w14:paraId="07C9CBFA" w14:textId="77777777" w:rsidR="000E2BCC" w:rsidRPr="00B94C78" w:rsidRDefault="000E2BCC">
            <w:pPr>
              <w:rPr>
                <w:rFonts w:cstheme="minorHAnsi"/>
                <w:sz w:val="20"/>
                <w:szCs w:val="20"/>
              </w:rPr>
            </w:pPr>
          </w:p>
        </w:tc>
      </w:tr>
    </w:tbl>
    <w:p w14:paraId="7B641FB6" w14:textId="77777777" w:rsidR="000E2BCC" w:rsidRDefault="000E2BCC">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0E2BCC" w14:paraId="5AAA5A62" w14:textId="77777777" w:rsidTr="00236E77">
        <w:tc>
          <w:tcPr>
            <w:tcW w:w="3539" w:type="dxa"/>
          </w:tcPr>
          <w:p w14:paraId="4B217623" w14:textId="77777777" w:rsidR="000E2BCC" w:rsidRDefault="000E2BCC"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5DBE01A4" w14:textId="77777777" w:rsidR="000E2BCC" w:rsidRDefault="000E2BCC" w:rsidP="002E0147">
            <w:pPr>
              <w:rPr>
                <w:rFonts w:cstheme="minorHAnsi"/>
                <w:b/>
                <w:bCs/>
                <w:sz w:val="20"/>
                <w:szCs w:val="20"/>
              </w:rPr>
            </w:pPr>
            <w:r>
              <w:rPr>
                <w:rFonts w:cstheme="minorHAnsi"/>
                <w:b/>
                <w:bCs/>
                <w:sz w:val="20"/>
                <w:szCs w:val="20"/>
              </w:rPr>
              <w:t>Annual Fee Uplifts for 2021-22</w:t>
            </w:r>
          </w:p>
        </w:tc>
        <w:tc>
          <w:tcPr>
            <w:tcW w:w="5477" w:type="dxa"/>
          </w:tcPr>
          <w:p w14:paraId="5D51E41E" w14:textId="77777777" w:rsidR="000E2BCC" w:rsidRDefault="000E2BCC"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9A93030" w14:textId="77777777" w:rsidR="000E2BCC" w:rsidRDefault="000E2BCC"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0E2BCC" w14:paraId="137892FA" w14:textId="77777777" w:rsidTr="00236E77">
        <w:tc>
          <w:tcPr>
            <w:tcW w:w="3539" w:type="dxa"/>
          </w:tcPr>
          <w:p w14:paraId="545A3D3D" w14:textId="77777777" w:rsidR="000E2BCC" w:rsidRDefault="000E2BCC" w:rsidP="00E6284E">
            <w:pPr>
              <w:jc w:val="both"/>
              <w:rPr>
                <w:rFonts w:cstheme="minorHAnsi"/>
                <w:b/>
                <w:bCs/>
                <w:sz w:val="20"/>
                <w:szCs w:val="20"/>
              </w:rPr>
            </w:pPr>
            <w:r w:rsidRPr="00E6284E">
              <w:rPr>
                <w:rFonts w:cstheme="minorHAnsi"/>
                <w:sz w:val="20"/>
                <w:szCs w:val="20"/>
              </w:rPr>
              <w:t>Date of Response:</w:t>
            </w:r>
          </w:p>
        </w:tc>
        <w:tc>
          <w:tcPr>
            <w:tcW w:w="5477" w:type="dxa"/>
          </w:tcPr>
          <w:p w14:paraId="24EC2C9F" w14:textId="77777777" w:rsidR="000E2BCC" w:rsidRPr="002E0147" w:rsidRDefault="000E2BCC" w:rsidP="002E0147">
            <w:pPr>
              <w:jc w:val="both"/>
              <w:rPr>
                <w:rFonts w:cstheme="minorHAnsi"/>
                <w:sz w:val="20"/>
                <w:szCs w:val="20"/>
              </w:rPr>
            </w:pPr>
            <w:r w:rsidRPr="00AE76FC">
              <w:rPr>
                <w:rFonts w:cstheme="minorHAnsi"/>
                <w:noProof/>
                <w:sz w:val="20"/>
                <w:szCs w:val="20"/>
              </w:rPr>
              <w:t>21/4/2021</w:t>
            </w:r>
          </w:p>
        </w:tc>
      </w:tr>
      <w:tr w:rsidR="000E2BCC" w14:paraId="19F03E60" w14:textId="77777777" w:rsidTr="00236E77">
        <w:tc>
          <w:tcPr>
            <w:tcW w:w="3539" w:type="dxa"/>
          </w:tcPr>
          <w:p w14:paraId="13AB31AD" w14:textId="77777777" w:rsidR="000E2BCC" w:rsidRDefault="000E2BCC" w:rsidP="002E0147">
            <w:pPr>
              <w:jc w:val="both"/>
              <w:rPr>
                <w:rFonts w:cstheme="minorHAnsi"/>
                <w:sz w:val="20"/>
                <w:szCs w:val="20"/>
              </w:rPr>
            </w:pPr>
            <w:r>
              <w:rPr>
                <w:rFonts w:cstheme="minorHAnsi"/>
                <w:sz w:val="20"/>
                <w:szCs w:val="20"/>
              </w:rPr>
              <w:t>FOI Response Status:</w:t>
            </w:r>
          </w:p>
        </w:tc>
        <w:tc>
          <w:tcPr>
            <w:tcW w:w="5477" w:type="dxa"/>
          </w:tcPr>
          <w:p w14:paraId="299D7DCF" w14:textId="77777777" w:rsidR="000E2BCC" w:rsidRDefault="000E2BCC" w:rsidP="002E0147">
            <w:pPr>
              <w:jc w:val="both"/>
              <w:rPr>
                <w:rFonts w:cstheme="minorHAnsi"/>
                <w:sz w:val="20"/>
                <w:szCs w:val="20"/>
              </w:rPr>
            </w:pPr>
            <w:r w:rsidRPr="00AE76FC">
              <w:rPr>
                <w:rFonts w:cstheme="minorHAnsi"/>
                <w:noProof/>
                <w:sz w:val="20"/>
                <w:szCs w:val="20"/>
              </w:rPr>
              <w:t>Incomplete</w:t>
            </w:r>
          </w:p>
        </w:tc>
      </w:tr>
      <w:tr w:rsidR="000E2BCC" w14:paraId="3EF009A4" w14:textId="77777777" w:rsidTr="00236E77">
        <w:tc>
          <w:tcPr>
            <w:tcW w:w="3539" w:type="dxa"/>
          </w:tcPr>
          <w:p w14:paraId="3095A9FD" w14:textId="77777777" w:rsidR="000E2BCC" w:rsidRPr="002E0147" w:rsidRDefault="000E2BCC" w:rsidP="002E0147">
            <w:pPr>
              <w:jc w:val="both"/>
              <w:rPr>
                <w:rFonts w:cstheme="minorHAnsi"/>
                <w:sz w:val="20"/>
                <w:szCs w:val="20"/>
              </w:rPr>
            </w:pPr>
            <w:r>
              <w:rPr>
                <w:rFonts w:cstheme="minorHAnsi"/>
                <w:sz w:val="20"/>
                <w:szCs w:val="20"/>
              </w:rPr>
              <w:t>FOI Response Link (where responded)</w:t>
            </w:r>
          </w:p>
        </w:tc>
        <w:tc>
          <w:tcPr>
            <w:tcW w:w="5477" w:type="dxa"/>
          </w:tcPr>
          <w:p w14:paraId="78A722D4" w14:textId="77777777" w:rsidR="000E2BCC" w:rsidRDefault="000E2BCC" w:rsidP="002E0147">
            <w:pPr>
              <w:jc w:val="both"/>
              <w:rPr>
                <w:rFonts w:cstheme="minorHAnsi"/>
                <w:sz w:val="20"/>
                <w:szCs w:val="20"/>
              </w:rPr>
            </w:pPr>
            <w:r w:rsidRPr="00AE76FC">
              <w:rPr>
                <w:rFonts w:cstheme="minorHAnsi"/>
                <w:noProof/>
                <w:sz w:val="20"/>
                <w:szCs w:val="20"/>
              </w:rPr>
              <w:t xml:space="preserve">http://www.careengland.org.uk/sites/careengland/files/Leicester%20-%20March%202020%20-%20Letter%20to%20Providers%20-%2020-21%20Res%20Care%20Fees%20%26%20COVID-19.pdf </w:t>
            </w:r>
          </w:p>
        </w:tc>
      </w:tr>
      <w:tr w:rsidR="000E2BCC" w14:paraId="7C3B8E29" w14:textId="77777777" w:rsidTr="00236E77">
        <w:tc>
          <w:tcPr>
            <w:tcW w:w="3539" w:type="dxa"/>
          </w:tcPr>
          <w:p w14:paraId="19AE9E57" w14:textId="77777777" w:rsidR="000E2BCC" w:rsidRPr="002E0147" w:rsidRDefault="000E2BCC"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5AFD2733" w14:textId="77777777" w:rsidR="000E2BCC" w:rsidRDefault="000E2BCC" w:rsidP="00C77FC5">
            <w:pPr>
              <w:rPr>
                <w:rFonts w:cstheme="minorHAnsi"/>
                <w:sz w:val="20"/>
                <w:szCs w:val="20"/>
              </w:rPr>
            </w:pPr>
            <w:r w:rsidRPr="00AE76FC">
              <w:rPr>
                <w:rFonts w:cstheme="minorHAnsi"/>
                <w:noProof/>
                <w:sz w:val="20"/>
                <w:szCs w:val="20"/>
              </w:rPr>
              <w:t>http://www.careengland.org.uk/sites/careengland/files/Leicester%20-%20March%202020%20-%20Letter%20to%20Providers%20-%2020-21%20Res%20Care%20Fees%20%26%20COVID-19.pdf</w:t>
            </w:r>
          </w:p>
          <w:p w14:paraId="3CD5C730" w14:textId="77777777" w:rsidR="000E2BCC" w:rsidRDefault="000E2BCC" w:rsidP="00C77FC5">
            <w:pPr>
              <w:rPr>
                <w:rFonts w:cstheme="minorHAnsi"/>
                <w:sz w:val="20"/>
                <w:szCs w:val="20"/>
              </w:rPr>
            </w:pPr>
          </w:p>
          <w:p w14:paraId="70475959" w14:textId="77777777" w:rsidR="000E2BCC" w:rsidRPr="002E0147" w:rsidRDefault="000E2BCC" w:rsidP="002E0147">
            <w:pPr>
              <w:jc w:val="both"/>
              <w:rPr>
                <w:rFonts w:cstheme="minorHAnsi"/>
                <w:sz w:val="20"/>
                <w:szCs w:val="20"/>
              </w:rPr>
            </w:pPr>
          </w:p>
        </w:tc>
      </w:tr>
      <w:tr w:rsidR="000E2BCC" w14:paraId="10B4178E" w14:textId="77777777" w:rsidTr="00236E77">
        <w:trPr>
          <w:trHeight w:val="173"/>
        </w:trPr>
        <w:tc>
          <w:tcPr>
            <w:tcW w:w="3539" w:type="dxa"/>
          </w:tcPr>
          <w:p w14:paraId="13C9AB37" w14:textId="77777777" w:rsidR="000E2BCC" w:rsidRPr="002E0147" w:rsidRDefault="000E2BCC"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3ABA1B3F" w14:textId="77777777" w:rsidR="000E2BCC" w:rsidRPr="002E0147" w:rsidRDefault="000E2BCC" w:rsidP="002E0147">
            <w:pPr>
              <w:jc w:val="both"/>
              <w:rPr>
                <w:rFonts w:cstheme="minorHAnsi"/>
                <w:sz w:val="20"/>
                <w:szCs w:val="20"/>
              </w:rPr>
            </w:pPr>
            <w:r w:rsidRPr="00AE76FC">
              <w:rPr>
                <w:rFonts w:cstheme="minorHAnsi"/>
                <w:noProof/>
                <w:sz w:val="20"/>
                <w:szCs w:val="20"/>
              </w:rPr>
              <w:t>No</w:t>
            </w:r>
          </w:p>
        </w:tc>
      </w:tr>
      <w:tr w:rsidR="000E2BCC" w14:paraId="6A73F65A" w14:textId="77777777" w:rsidTr="00236E77">
        <w:tc>
          <w:tcPr>
            <w:tcW w:w="3539" w:type="dxa"/>
          </w:tcPr>
          <w:p w14:paraId="67F869FE" w14:textId="77777777" w:rsidR="000E2BCC" w:rsidRPr="002E0147" w:rsidRDefault="000E2BCC"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40071315" w14:textId="77777777" w:rsidR="000E2BCC" w:rsidRPr="002E0147" w:rsidRDefault="000E2BCC" w:rsidP="002E0147">
            <w:pPr>
              <w:jc w:val="both"/>
              <w:rPr>
                <w:rFonts w:cstheme="minorHAnsi"/>
                <w:sz w:val="20"/>
                <w:szCs w:val="20"/>
              </w:rPr>
            </w:pPr>
            <w:r w:rsidRPr="00AE76FC">
              <w:rPr>
                <w:rFonts w:cstheme="minorHAnsi"/>
                <w:noProof/>
                <w:sz w:val="20"/>
                <w:szCs w:val="20"/>
              </w:rPr>
              <w:t>After 23/04/21</w:t>
            </w:r>
          </w:p>
        </w:tc>
      </w:tr>
      <w:tr w:rsidR="000E2BCC" w:rsidRPr="002E0147" w14:paraId="4698E701" w14:textId="77777777" w:rsidTr="00236E77">
        <w:tc>
          <w:tcPr>
            <w:tcW w:w="3539" w:type="dxa"/>
          </w:tcPr>
          <w:p w14:paraId="7DBEBFD8" w14:textId="77777777" w:rsidR="000E2BCC" w:rsidRPr="002E0147" w:rsidRDefault="000E2BCC"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19D2C9EA"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https://data.leicester.gov.uk/explore/dataset/residential-and-nursing-rates/table/?refine.financial_year=2020%2F21&amp;sort=-order </w:t>
            </w:r>
          </w:p>
        </w:tc>
      </w:tr>
      <w:tr w:rsidR="000E2BCC" w:rsidRPr="002E0147" w14:paraId="09397AFE" w14:textId="77777777" w:rsidTr="00236E77">
        <w:tc>
          <w:tcPr>
            <w:tcW w:w="3539" w:type="dxa"/>
          </w:tcPr>
          <w:p w14:paraId="72E2F8C3" w14:textId="77777777" w:rsidR="000E2BCC" w:rsidRPr="002E0147" w:rsidRDefault="000E2BCC"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086E4429" w14:textId="77777777" w:rsidR="000E2BCC" w:rsidRPr="002E0147" w:rsidRDefault="000E2BCC" w:rsidP="002E0147">
            <w:pPr>
              <w:jc w:val="both"/>
              <w:rPr>
                <w:rFonts w:cstheme="minorHAnsi"/>
                <w:sz w:val="20"/>
                <w:szCs w:val="20"/>
              </w:rPr>
            </w:pPr>
            <w:r w:rsidRPr="00AE76FC">
              <w:rPr>
                <w:rFonts w:cstheme="minorHAnsi"/>
                <w:noProof/>
                <w:sz w:val="20"/>
                <w:szCs w:val="20"/>
              </w:rPr>
              <w:t>Apr-21</w:t>
            </w:r>
          </w:p>
        </w:tc>
      </w:tr>
      <w:tr w:rsidR="000E2BCC" w:rsidRPr="002E0147" w14:paraId="231B827E" w14:textId="77777777" w:rsidTr="00236E77">
        <w:tc>
          <w:tcPr>
            <w:tcW w:w="3539" w:type="dxa"/>
          </w:tcPr>
          <w:p w14:paraId="7D30082F" w14:textId="77777777" w:rsidR="000E2BCC" w:rsidRPr="002E0147" w:rsidRDefault="000E2BCC"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36B6EFD5"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http://www.careengland.org.uk/sites/careengland/files/Leicester%20-%20Letter%20to%20Providers%20-%2021-22%20Res%20Care%20Fee%20Consultation%20%28March%202021%29_0.pdf  </w:t>
            </w:r>
          </w:p>
        </w:tc>
      </w:tr>
      <w:tr w:rsidR="000E2BCC" w:rsidRPr="002E0147" w14:paraId="6E5819F7" w14:textId="77777777" w:rsidTr="00236E77">
        <w:tc>
          <w:tcPr>
            <w:tcW w:w="3539" w:type="dxa"/>
          </w:tcPr>
          <w:p w14:paraId="7169D384" w14:textId="77777777" w:rsidR="000E2BCC" w:rsidRPr="002E0147" w:rsidRDefault="000E2BCC"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03E4748E" w14:textId="77777777" w:rsidR="000E2BCC" w:rsidRPr="002E0147" w:rsidRDefault="000E2BCC" w:rsidP="002E0147">
            <w:pPr>
              <w:jc w:val="both"/>
              <w:rPr>
                <w:rFonts w:cstheme="minorHAnsi"/>
                <w:sz w:val="20"/>
                <w:szCs w:val="20"/>
              </w:rPr>
            </w:pPr>
            <w:r w:rsidRPr="00AE76FC">
              <w:rPr>
                <w:rFonts w:cstheme="minorHAnsi"/>
                <w:noProof/>
                <w:sz w:val="20"/>
                <w:szCs w:val="20"/>
              </w:rPr>
              <w:t>N/A</w:t>
            </w:r>
          </w:p>
        </w:tc>
      </w:tr>
      <w:tr w:rsidR="000E2BCC" w:rsidRPr="002E0147" w14:paraId="501AC8DD" w14:textId="77777777" w:rsidTr="00236E77">
        <w:tc>
          <w:tcPr>
            <w:tcW w:w="3539" w:type="dxa"/>
          </w:tcPr>
          <w:p w14:paraId="44E90347" w14:textId="77777777" w:rsidR="000E2BCC" w:rsidRPr="002E0147" w:rsidRDefault="000E2BCC"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3A2FA006"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The Council has set out proposed uplifts to 2020/21 rates as part of a short consultation process which is currently a live consultation which will close on 23/04/2021. A final decision as to the increases to be applied will be made post consultation, with revised fee rates backdated to April. </w:t>
            </w:r>
          </w:p>
        </w:tc>
      </w:tr>
      <w:tr w:rsidR="000E2BCC" w:rsidRPr="002E0147" w14:paraId="4AB9B50B" w14:textId="77777777" w:rsidTr="00236E77">
        <w:tc>
          <w:tcPr>
            <w:tcW w:w="3539" w:type="dxa"/>
          </w:tcPr>
          <w:p w14:paraId="2E98B974" w14:textId="77777777" w:rsidR="000E2BCC" w:rsidRPr="002E0147" w:rsidRDefault="000E2BCC"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340F5196"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See response to e. above. Proposals were shared directly with existing contracted providers and also shared with the provider representative association – details of which are set out under Q4. below.  </w:t>
            </w:r>
          </w:p>
        </w:tc>
      </w:tr>
      <w:tr w:rsidR="000E2BCC" w:rsidRPr="002E0147" w14:paraId="23040902" w14:textId="77777777" w:rsidTr="00236E77">
        <w:tc>
          <w:tcPr>
            <w:tcW w:w="3539" w:type="dxa"/>
          </w:tcPr>
          <w:p w14:paraId="516340C2" w14:textId="77777777" w:rsidR="000E2BCC" w:rsidRPr="002E0147" w:rsidRDefault="000E2BCC"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67B8438B"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http://www.careengland.org.uk/sites/careengland/files/Leicester%20-%20Residential%20%26%20Nursing%20Care%20%E2%80%93%202021-22%20Fee%20Proposals%20Consultation.pdf Consultation documentation attached - letter to providers (Letter to Providers – 21-22 Res Care Fee Consultation (March21) + Appendix 1 setting out break-down of proposed increases).  </w:t>
            </w:r>
          </w:p>
        </w:tc>
      </w:tr>
      <w:tr w:rsidR="000E2BCC" w:rsidRPr="002E0147" w14:paraId="38E9E05E" w14:textId="77777777" w:rsidTr="00236E77">
        <w:tc>
          <w:tcPr>
            <w:tcW w:w="3539" w:type="dxa"/>
          </w:tcPr>
          <w:p w14:paraId="6CDA5F93" w14:textId="77777777" w:rsidR="000E2BCC" w:rsidRPr="002E0147" w:rsidRDefault="000E2BCC" w:rsidP="002E0147">
            <w:pPr>
              <w:jc w:val="both"/>
              <w:rPr>
                <w:rFonts w:cstheme="minorHAnsi"/>
                <w:sz w:val="20"/>
                <w:szCs w:val="20"/>
              </w:rPr>
            </w:pPr>
            <w:r>
              <w:rPr>
                <w:rFonts w:cstheme="minorHAnsi"/>
                <w:sz w:val="20"/>
                <w:szCs w:val="20"/>
              </w:rPr>
              <w:lastRenderedPageBreak/>
              <w:t xml:space="preserve">Q2h: </w:t>
            </w:r>
            <w:r w:rsidRPr="008A26BF">
              <w:rPr>
                <w:rFonts w:cstheme="minorHAnsi"/>
                <w:sz w:val="20"/>
                <w:szCs w:val="20"/>
              </w:rPr>
              <w:t>if no: Where will the decision be published online for Providers? Please provide a link (link)</w:t>
            </w:r>
          </w:p>
        </w:tc>
        <w:tc>
          <w:tcPr>
            <w:tcW w:w="5477" w:type="dxa"/>
          </w:tcPr>
          <w:p w14:paraId="1091800B"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https://data.leicester.gov.uk/explore/dataset/residential-and-nursing-rates/table/?refine.financial_year=2020%2F21&amp;sort=-order  </w:t>
            </w:r>
          </w:p>
        </w:tc>
      </w:tr>
      <w:tr w:rsidR="000E2BCC" w:rsidRPr="002E0147" w14:paraId="3ECCD5B1" w14:textId="77777777" w:rsidTr="00236E77">
        <w:tc>
          <w:tcPr>
            <w:tcW w:w="3539" w:type="dxa"/>
          </w:tcPr>
          <w:p w14:paraId="7F513CBA" w14:textId="77777777" w:rsidR="000E2BCC" w:rsidRPr="002E0147" w:rsidRDefault="000E2BCC"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6A93AFD1" w14:textId="77777777" w:rsidR="000E2BCC" w:rsidRPr="002E0147" w:rsidRDefault="000E2BCC" w:rsidP="002E0147">
            <w:pPr>
              <w:jc w:val="both"/>
              <w:rPr>
                <w:rFonts w:cstheme="minorHAnsi"/>
                <w:sz w:val="20"/>
                <w:szCs w:val="20"/>
              </w:rPr>
            </w:pPr>
            <w:r w:rsidRPr="00AE76FC">
              <w:rPr>
                <w:rFonts w:cstheme="minorHAnsi"/>
                <w:noProof/>
                <w:sz w:val="20"/>
                <w:szCs w:val="20"/>
              </w:rPr>
              <w:t>5/4/2021</w:t>
            </w:r>
          </w:p>
        </w:tc>
      </w:tr>
      <w:tr w:rsidR="000E2BCC" w:rsidRPr="002E0147" w14:paraId="61F9F379" w14:textId="77777777" w:rsidTr="00236E77">
        <w:tc>
          <w:tcPr>
            <w:tcW w:w="3539" w:type="dxa"/>
          </w:tcPr>
          <w:p w14:paraId="532ECF4D" w14:textId="77777777" w:rsidR="000E2BCC" w:rsidRPr="002E0147" w:rsidRDefault="000E2BCC"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45D39B4F"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Fee uplifts will be provided for all existing packages of care unless there is a separate agreement in place with any care provider for the provision of care and which may include separate agreement on fees (and which may override the general uplift proposals).  </w:t>
            </w:r>
          </w:p>
        </w:tc>
      </w:tr>
      <w:tr w:rsidR="000E2BCC" w:rsidRPr="002E0147" w14:paraId="2E5701F4" w14:textId="77777777" w:rsidTr="00236E77">
        <w:tc>
          <w:tcPr>
            <w:tcW w:w="3539" w:type="dxa"/>
          </w:tcPr>
          <w:p w14:paraId="4CFE57A0" w14:textId="77777777" w:rsidR="000E2BCC" w:rsidRPr="008A26BF" w:rsidRDefault="000E2BCC"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547479D4" w14:textId="77777777" w:rsidR="000E2BCC" w:rsidRPr="002E0147" w:rsidRDefault="000E2BCC"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137298A7" w14:textId="77777777" w:rsidR="000E2BCC" w:rsidRPr="002E0147" w:rsidRDefault="000E2BCC" w:rsidP="002E0147">
            <w:pPr>
              <w:jc w:val="both"/>
              <w:rPr>
                <w:rFonts w:cstheme="minorHAnsi"/>
                <w:sz w:val="20"/>
                <w:szCs w:val="20"/>
              </w:rPr>
            </w:pPr>
            <w:r w:rsidRPr="00AE76FC">
              <w:rPr>
                <w:rFonts w:cstheme="minorHAnsi"/>
                <w:noProof/>
                <w:sz w:val="20"/>
                <w:szCs w:val="20"/>
              </w:rPr>
              <w:t>As per the letter referred to in response to Q1. above: Base Fee Rates (Bandings) – 5.6%.  Additional Needs Payments (for care provided over and above the base bandings) – 6.24%</w:t>
            </w:r>
          </w:p>
        </w:tc>
      </w:tr>
      <w:tr w:rsidR="000E2BCC" w:rsidRPr="002E0147" w14:paraId="3371F91C" w14:textId="77777777" w:rsidTr="00236E77">
        <w:tc>
          <w:tcPr>
            <w:tcW w:w="3539" w:type="dxa"/>
          </w:tcPr>
          <w:p w14:paraId="5AF2CBD3" w14:textId="77777777" w:rsidR="000E2BCC" w:rsidRPr="002E0147" w:rsidRDefault="000E2BCC"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2F8243DB"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The consultation documentation referred to above sets out proposed uplifts this being:  Base Fee Rates (Bandings) – 3.6%.  Additional Needs Payments (for care provided over and above the base bandings) – 2.2% </w:t>
            </w:r>
          </w:p>
        </w:tc>
      </w:tr>
      <w:tr w:rsidR="000E2BCC" w:rsidRPr="002E0147" w14:paraId="5936FC37" w14:textId="77777777" w:rsidTr="00236E77">
        <w:tc>
          <w:tcPr>
            <w:tcW w:w="3539" w:type="dxa"/>
          </w:tcPr>
          <w:p w14:paraId="366E64C4" w14:textId="77777777" w:rsidR="000E2BCC" w:rsidRPr="008A26BF" w:rsidRDefault="000E2BCC"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441C7285" w14:textId="77777777" w:rsidR="000E2BCC" w:rsidRPr="002E0147" w:rsidRDefault="000E2BCC" w:rsidP="00E6284E">
            <w:pPr>
              <w:jc w:val="both"/>
              <w:rPr>
                <w:rFonts w:cstheme="minorHAnsi"/>
                <w:sz w:val="20"/>
                <w:szCs w:val="20"/>
              </w:rPr>
            </w:pPr>
            <w:r w:rsidRPr="008A26BF">
              <w:rPr>
                <w:rFonts w:cstheme="minorHAnsi"/>
                <w:sz w:val="20"/>
                <w:szCs w:val="20"/>
              </w:rPr>
              <w:t>Association/s name/entity (free text)</w:t>
            </w:r>
          </w:p>
        </w:tc>
        <w:tc>
          <w:tcPr>
            <w:tcW w:w="5477" w:type="dxa"/>
          </w:tcPr>
          <w:p w14:paraId="12621E74" w14:textId="77777777" w:rsidR="000E2BCC" w:rsidRPr="002E0147" w:rsidRDefault="000E2BCC" w:rsidP="002E0147">
            <w:pPr>
              <w:jc w:val="both"/>
              <w:rPr>
                <w:rFonts w:cstheme="minorHAnsi"/>
                <w:sz w:val="20"/>
                <w:szCs w:val="20"/>
              </w:rPr>
            </w:pPr>
            <w:r w:rsidRPr="00AE76FC">
              <w:rPr>
                <w:rFonts w:cstheme="minorHAnsi"/>
                <w:noProof/>
                <w:sz w:val="20"/>
                <w:szCs w:val="20"/>
              </w:rPr>
              <w:t>East Midlands Care (EMCARE)</w:t>
            </w:r>
          </w:p>
        </w:tc>
      </w:tr>
      <w:tr w:rsidR="000E2BCC" w:rsidRPr="002E0147" w14:paraId="6E70174E" w14:textId="77777777" w:rsidTr="00236E77">
        <w:tc>
          <w:tcPr>
            <w:tcW w:w="3539" w:type="dxa"/>
          </w:tcPr>
          <w:p w14:paraId="2D76AD0A" w14:textId="77777777" w:rsidR="000E2BCC" w:rsidRPr="002E0147" w:rsidRDefault="000E2BCC"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3CD9110E"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Not Provided </w:t>
            </w:r>
          </w:p>
        </w:tc>
      </w:tr>
      <w:tr w:rsidR="000E2BCC" w:rsidRPr="002E0147" w14:paraId="0860DBC9" w14:textId="77777777" w:rsidTr="00236E77">
        <w:tc>
          <w:tcPr>
            <w:tcW w:w="3539" w:type="dxa"/>
          </w:tcPr>
          <w:p w14:paraId="5D3B07A4" w14:textId="77777777" w:rsidR="000E2BCC" w:rsidRPr="002E0147" w:rsidRDefault="000E2BCC"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3CA1059B"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admin@emcare.org.uk </w:t>
            </w:r>
          </w:p>
        </w:tc>
      </w:tr>
      <w:tr w:rsidR="000E2BCC" w:rsidRPr="002E0147" w14:paraId="3D263BFF" w14:textId="77777777" w:rsidTr="00236E77">
        <w:tc>
          <w:tcPr>
            <w:tcW w:w="3539" w:type="dxa"/>
          </w:tcPr>
          <w:p w14:paraId="06DC64A5" w14:textId="77777777" w:rsidR="000E2BCC" w:rsidRPr="002E0147" w:rsidRDefault="000E2BCC"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500DD160"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Registered office: 167 London Road, Leicester, LE2 1EG. </w:t>
            </w:r>
          </w:p>
        </w:tc>
      </w:tr>
      <w:tr w:rsidR="000E2BCC" w:rsidRPr="002E0147" w14:paraId="731475B9" w14:textId="77777777" w:rsidTr="00236E77">
        <w:tc>
          <w:tcPr>
            <w:tcW w:w="3539" w:type="dxa"/>
          </w:tcPr>
          <w:p w14:paraId="7ED88398" w14:textId="77777777" w:rsidR="000E2BCC" w:rsidRPr="002E0147" w:rsidRDefault="000E2BCC"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533D55E1"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www.emcare.org.uk </w:t>
            </w:r>
            <w:r w:rsidRPr="002E0147">
              <w:rPr>
                <w:rFonts w:cstheme="minorHAnsi"/>
                <w:sz w:val="20"/>
                <w:szCs w:val="20"/>
              </w:rPr>
              <w:t xml:space="preserve"> </w:t>
            </w:r>
          </w:p>
        </w:tc>
      </w:tr>
      <w:tr w:rsidR="000E2BCC" w:rsidRPr="002E0147" w14:paraId="79984114" w14:textId="77777777" w:rsidTr="00236E77">
        <w:tc>
          <w:tcPr>
            <w:tcW w:w="3539" w:type="dxa"/>
          </w:tcPr>
          <w:p w14:paraId="72F52401" w14:textId="77777777" w:rsidR="000E2BCC" w:rsidRPr="002E0147" w:rsidRDefault="000E2BCC"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4173267C" w14:textId="77777777" w:rsidR="000E2BCC" w:rsidRPr="002E0147" w:rsidRDefault="000E2BCC" w:rsidP="002E0147">
            <w:pPr>
              <w:jc w:val="both"/>
              <w:rPr>
                <w:rFonts w:cstheme="minorHAnsi"/>
                <w:sz w:val="20"/>
                <w:szCs w:val="20"/>
              </w:rPr>
            </w:pPr>
            <w:r w:rsidRPr="00AE76FC">
              <w:rPr>
                <w:rFonts w:cstheme="minorHAnsi"/>
                <w:noProof/>
                <w:sz w:val="20"/>
                <w:szCs w:val="20"/>
              </w:rPr>
              <w:t xml:space="preserve">Leicester City Council </w:t>
            </w:r>
          </w:p>
        </w:tc>
      </w:tr>
      <w:tr w:rsidR="000E2BCC" w:rsidRPr="002E0147" w14:paraId="31880F22" w14:textId="77777777" w:rsidTr="00236E77">
        <w:tc>
          <w:tcPr>
            <w:tcW w:w="3539" w:type="dxa"/>
          </w:tcPr>
          <w:p w14:paraId="61059AE5" w14:textId="77777777" w:rsidR="000E2BCC" w:rsidRPr="002E0147" w:rsidRDefault="000E2BCC" w:rsidP="002E0147">
            <w:pPr>
              <w:jc w:val="both"/>
              <w:rPr>
                <w:rFonts w:cstheme="minorHAnsi"/>
                <w:sz w:val="20"/>
                <w:szCs w:val="20"/>
              </w:rPr>
            </w:pPr>
            <w:r>
              <w:rPr>
                <w:rFonts w:cstheme="minorHAnsi"/>
                <w:sz w:val="20"/>
                <w:szCs w:val="20"/>
              </w:rPr>
              <w:t xml:space="preserve">Note </w:t>
            </w:r>
          </w:p>
        </w:tc>
        <w:tc>
          <w:tcPr>
            <w:tcW w:w="5477" w:type="dxa"/>
          </w:tcPr>
          <w:p w14:paraId="2F141C22" w14:textId="77777777" w:rsidR="000E2BCC" w:rsidRPr="002E0147" w:rsidRDefault="000E2BCC" w:rsidP="002E0147">
            <w:pPr>
              <w:jc w:val="both"/>
              <w:rPr>
                <w:rFonts w:cstheme="minorHAnsi"/>
                <w:sz w:val="20"/>
                <w:szCs w:val="20"/>
              </w:rPr>
            </w:pPr>
            <w:r w:rsidRPr="00AE76FC">
              <w:rPr>
                <w:rFonts w:cstheme="minorHAnsi"/>
                <w:noProof/>
                <w:sz w:val="20"/>
                <w:szCs w:val="20"/>
              </w:rPr>
              <w:t>21/22 Decision not published as of 18/05.  Check updates on link in 2a</w:t>
            </w:r>
          </w:p>
        </w:tc>
      </w:tr>
    </w:tbl>
    <w:p w14:paraId="4BB94977" w14:textId="77777777" w:rsidR="000E2BCC" w:rsidRDefault="000E2BCC" w:rsidP="002E0147">
      <w:pPr>
        <w:jc w:val="both"/>
        <w:rPr>
          <w:rFonts w:cstheme="minorHAnsi"/>
          <w:sz w:val="20"/>
          <w:szCs w:val="20"/>
        </w:rPr>
        <w:sectPr w:rsidR="000E2BCC" w:rsidSect="000E2BCC">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1E444A53" w14:textId="77777777" w:rsidR="000E2BCC" w:rsidRPr="002E0147" w:rsidRDefault="000E2BCC" w:rsidP="002E0147">
      <w:pPr>
        <w:jc w:val="both"/>
        <w:rPr>
          <w:rFonts w:cstheme="minorHAnsi"/>
          <w:sz w:val="20"/>
          <w:szCs w:val="20"/>
        </w:rPr>
      </w:pPr>
    </w:p>
    <w:sectPr w:rsidR="000E2BCC" w:rsidRPr="002E0147" w:rsidSect="000E2BCC">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543B" w14:textId="77777777" w:rsidR="007158EE" w:rsidRDefault="007158EE" w:rsidP="007553F8">
      <w:r>
        <w:separator/>
      </w:r>
    </w:p>
  </w:endnote>
  <w:endnote w:type="continuationSeparator" w:id="0">
    <w:p w14:paraId="3809F281" w14:textId="77777777" w:rsidR="007158EE" w:rsidRDefault="007158EE"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9F77" w14:textId="77777777" w:rsidR="000E2BCC" w:rsidRPr="007553F8" w:rsidRDefault="000E2BCC"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4659"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6E24" w14:textId="77777777" w:rsidR="007158EE" w:rsidRDefault="007158EE" w:rsidP="007553F8">
      <w:r>
        <w:separator/>
      </w:r>
    </w:p>
  </w:footnote>
  <w:footnote w:type="continuationSeparator" w:id="0">
    <w:p w14:paraId="78E14959" w14:textId="77777777" w:rsidR="007158EE" w:rsidRDefault="007158EE"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E72" w14:textId="77777777" w:rsidR="000E2BCC" w:rsidRDefault="000E2BCC" w:rsidP="007553F8">
    <w:pPr>
      <w:pStyle w:val="Header"/>
      <w:jc w:val="right"/>
    </w:pPr>
  </w:p>
  <w:p w14:paraId="4DE49F73" w14:textId="77777777" w:rsidR="000E2BCC" w:rsidRDefault="000E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BB9" w14:textId="77777777" w:rsidR="000E2BCC" w:rsidRDefault="000E2BCC" w:rsidP="007553F8">
    <w:pPr>
      <w:pStyle w:val="Header"/>
      <w:jc w:val="right"/>
    </w:pPr>
    <w:r>
      <w:rPr>
        <w:noProof/>
      </w:rPr>
      <w:drawing>
        <wp:inline distT="0" distB="0" distL="0" distR="0" wp14:anchorId="5CAB7D0E" wp14:editId="39E95C86">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888A" w14:textId="77777777" w:rsidR="007553F8" w:rsidRDefault="007553F8" w:rsidP="007553F8">
    <w:pPr>
      <w:pStyle w:val="Header"/>
      <w:jc w:val="right"/>
    </w:pPr>
  </w:p>
  <w:p w14:paraId="0B9CDA52"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41FA" w14:textId="77777777" w:rsidR="007553F8" w:rsidRDefault="007553F8" w:rsidP="007553F8">
    <w:pPr>
      <w:pStyle w:val="Header"/>
      <w:jc w:val="right"/>
    </w:pPr>
    <w:r>
      <w:rPr>
        <w:noProof/>
      </w:rPr>
      <w:drawing>
        <wp:inline distT="0" distB="0" distL="0" distR="0" wp14:anchorId="488F63BC" wp14:editId="3FF20215">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0E2BCC"/>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282"/>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B633B"/>
    <w:rsid w:val="005C0EA2"/>
    <w:rsid w:val="005F243A"/>
    <w:rsid w:val="005F4FB2"/>
    <w:rsid w:val="0062271B"/>
    <w:rsid w:val="0063307B"/>
    <w:rsid w:val="006448F1"/>
    <w:rsid w:val="0066759F"/>
    <w:rsid w:val="00693B48"/>
    <w:rsid w:val="006975DC"/>
    <w:rsid w:val="006C1FD2"/>
    <w:rsid w:val="006D17B0"/>
    <w:rsid w:val="007106C0"/>
    <w:rsid w:val="007107B0"/>
    <w:rsid w:val="007140E9"/>
    <w:rsid w:val="007158EE"/>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AF03C9"/>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FB7124"/>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2021-08-23T07:28:00Z</cp:lastPrinted>
  <dcterms:created xsi:type="dcterms:W3CDTF">2021-08-24T07:01:00Z</dcterms:created>
  <dcterms:modified xsi:type="dcterms:W3CDTF">2021-08-24T07:02:00Z</dcterms:modified>
</cp:coreProperties>
</file>